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C93" w:rsidRPr="0066781C" w:rsidRDefault="00610C93" w:rsidP="00610C93">
      <w:pPr>
        <w:jc w:val="center"/>
        <w:rPr>
          <w:rFonts w:ascii="Arial" w:hAnsi="Arial" w:cs="Arial"/>
          <w:sz w:val="32"/>
          <w:szCs w:val="32"/>
        </w:rPr>
      </w:pPr>
      <w:r w:rsidRPr="0066781C">
        <w:rPr>
          <w:rFonts w:ascii="Arial" w:hAnsi="Arial" w:cs="Arial"/>
          <w:sz w:val="32"/>
          <w:szCs w:val="32"/>
        </w:rPr>
        <w:t>Governor Deval L. Patrick</w:t>
      </w:r>
    </w:p>
    <w:p w:rsidR="00610C93" w:rsidRPr="0066781C" w:rsidRDefault="00610C93" w:rsidP="00610C93">
      <w:pPr>
        <w:jc w:val="center"/>
        <w:rPr>
          <w:rFonts w:ascii="Arial" w:hAnsi="Arial" w:cs="Arial"/>
          <w:sz w:val="32"/>
          <w:szCs w:val="32"/>
        </w:rPr>
      </w:pPr>
      <w:r w:rsidRPr="0066781C">
        <w:rPr>
          <w:rFonts w:ascii="Arial" w:hAnsi="Arial" w:cs="Arial"/>
          <w:sz w:val="32"/>
          <w:szCs w:val="32"/>
        </w:rPr>
        <w:t>FY15 Budget Signing</w:t>
      </w:r>
    </w:p>
    <w:p w:rsidR="00610C93" w:rsidRPr="0066781C" w:rsidRDefault="00FF09CC" w:rsidP="00610C93">
      <w:pPr>
        <w:jc w:val="center"/>
        <w:rPr>
          <w:rFonts w:ascii="Arial" w:hAnsi="Arial" w:cs="Arial"/>
          <w:sz w:val="32"/>
          <w:szCs w:val="32"/>
        </w:rPr>
      </w:pPr>
      <w:r>
        <w:rPr>
          <w:rFonts w:ascii="Arial" w:hAnsi="Arial" w:cs="Arial"/>
          <w:sz w:val="32"/>
          <w:szCs w:val="32"/>
        </w:rPr>
        <w:t>Grand Staircase</w:t>
      </w:r>
    </w:p>
    <w:p w:rsidR="00610C93" w:rsidRPr="0066781C" w:rsidRDefault="00610C93" w:rsidP="00610C93">
      <w:pPr>
        <w:jc w:val="center"/>
        <w:rPr>
          <w:rFonts w:ascii="Arial" w:hAnsi="Arial" w:cs="Arial"/>
          <w:sz w:val="32"/>
          <w:szCs w:val="32"/>
        </w:rPr>
      </w:pPr>
      <w:r w:rsidRPr="0066781C">
        <w:rPr>
          <w:rFonts w:ascii="Arial" w:hAnsi="Arial" w:cs="Arial"/>
          <w:sz w:val="32"/>
          <w:szCs w:val="32"/>
        </w:rPr>
        <w:t>Friday, July 11, 2014</w:t>
      </w:r>
    </w:p>
    <w:p w:rsidR="00610C93" w:rsidRPr="0066781C" w:rsidRDefault="00610C93" w:rsidP="00610C93">
      <w:pPr>
        <w:rPr>
          <w:rFonts w:ascii="Arial" w:hAnsi="Arial" w:cs="Arial"/>
          <w:sz w:val="32"/>
          <w:szCs w:val="32"/>
        </w:rPr>
      </w:pPr>
    </w:p>
    <w:p w:rsidR="00B6563C" w:rsidRDefault="00B6563C" w:rsidP="00F04441">
      <w:pPr>
        <w:pStyle w:val="NoSpacing"/>
        <w:spacing w:line="480" w:lineRule="auto"/>
        <w:ind w:firstLine="720"/>
        <w:rPr>
          <w:rFonts w:ascii="Arial" w:hAnsi="Arial" w:cs="Arial"/>
          <w:sz w:val="32"/>
          <w:szCs w:val="32"/>
        </w:rPr>
      </w:pPr>
    </w:p>
    <w:p w:rsidR="00F04441" w:rsidRDefault="00610C93" w:rsidP="00F04441">
      <w:pPr>
        <w:pStyle w:val="NoSpacing"/>
        <w:spacing w:line="480" w:lineRule="auto"/>
        <w:ind w:firstLine="720"/>
        <w:rPr>
          <w:rFonts w:ascii="Arial" w:hAnsi="Arial" w:cs="Arial"/>
          <w:sz w:val="32"/>
          <w:szCs w:val="32"/>
        </w:rPr>
      </w:pPr>
      <w:r w:rsidRPr="00F04441">
        <w:rPr>
          <w:rFonts w:ascii="Arial" w:hAnsi="Arial" w:cs="Arial"/>
          <w:sz w:val="32"/>
          <w:szCs w:val="32"/>
        </w:rPr>
        <w:t xml:space="preserve">Good </w:t>
      </w:r>
      <w:r w:rsidR="008660C7" w:rsidRPr="00F04441">
        <w:rPr>
          <w:rFonts w:ascii="Arial" w:hAnsi="Arial" w:cs="Arial"/>
          <w:sz w:val="32"/>
          <w:szCs w:val="32"/>
        </w:rPr>
        <w:t>morning</w:t>
      </w:r>
      <w:r w:rsidRPr="00F04441">
        <w:rPr>
          <w:rFonts w:ascii="Arial" w:hAnsi="Arial" w:cs="Arial"/>
          <w:sz w:val="32"/>
          <w:szCs w:val="32"/>
        </w:rPr>
        <w:t>, everybody, and thank you for coming.</w:t>
      </w:r>
    </w:p>
    <w:p w:rsidR="00F04441" w:rsidRPr="00F04441" w:rsidRDefault="00F04441" w:rsidP="00F04441">
      <w:pPr>
        <w:pStyle w:val="NoSpacing"/>
        <w:spacing w:line="480" w:lineRule="auto"/>
        <w:ind w:firstLine="720"/>
        <w:rPr>
          <w:rFonts w:ascii="Arial" w:hAnsi="Arial" w:cs="Arial"/>
          <w:sz w:val="32"/>
          <w:szCs w:val="32"/>
        </w:rPr>
      </w:pPr>
    </w:p>
    <w:p w:rsidR="00D8737C" w:rsidRDefault="00610C93" w:rsidP="00F04441">
      <w:pPr>
        <w:pStyle w:val="NoSpacing"/>
        <w:spacing w:line="480" w:lineRule="auto"/>
        <w:ind w:firstLine="720"/>
        <w:rPr>
          <w:rFonts w:ascii="Arial" w:hAnsi="Arial" w:cs="Arial"/>
          <w:sz w:val="32"/>
          <w:szCs w:val="32"/>
        </w:rPr>
      </w:pPr>
      <w:r w:rsidRPr="00F04441">
        <w:rPr>
          <w:rFonts w:ascii="Arial" w:hAnsi="Arial" w:cs="Arial"/>
          <w:sz w:val="32"/>
          <w:szCs w:val="32"/>
        </w:rPr>
        <w:t>Today, I am signing the Fis</w:t>
      </w:r>
      <w:r w:rsidR="00F04441">
        <w:rPr>
          <w:rFonts w:ascii="Arial" w:hAnsi="Arial" w:cs="Arial"/>
          <w:sz w:val="32"/>
          <w:szCs w:val="32"/>
        </w:rPr>
        <w:t xml:space="preserve">cal Year 2015 budget into law. </w:t>
      </w:r>
      <w:r w:rsidRPr="00F04441">
        <w:rPr>
          <w:rFonts w:ascii="Arial" w:hAnsi="Arial" w:cs="Arial"/>
          <w:sz w:val="32"/>
          <w:szCs w:val="32"/>
        </w:rPr>
        <w:t xml:space="preserve">This is a </w:t>
      </w:r>
      <w:r w:rsidR="00903225">
        <w:rPr>
          <w:rFonts w:ascii="Arial" w:hAnsi="Arial" w:cs="Arial"/>
          <w:sz w:val="32"/>
          <w:szCs w:val="32"/>
        </w:rPr>
        <w:t>36.5</w:t>
      </w:r>
      <w:r w:rsidRPr="00F04441">
        <w:rPr>
          <w:rFonts w:ascii="Arial" w:hAnsi="Arial" w:cs="Arial"/>
          <w:sz w:val="32"/>
          <w:szCs w:val="32"/>
        </w:rPr>
        <w:t xml:space="preserve"> billion dollar spending plan</w:t>
      </w:r>
      <w:r w:rsidR="00FF09CC">
        <w:rPr>
          <w:rFonts w:ascii="Arial" w:hAnsi="Arial" w:cs="Arial"/>
          <w:sz w:val="32"/>
          <w:szCs w:val="32"/>
        </w:rPr>
        <w:t xml:space="preserve">.  </w:t>
      </w:r>
      <w:r w:rsidR="00915DC7">
        <w:rPr>
          <w:rFonts w:ascii="Arial" w:hAnsi="Arial" w:cs="Arial"/>
          <w:sz w:val="32"/>
          <w:szCs w:val="32"/>
        </w:rPr>
        <w:t>With t</w:t>
      </w:r>
      <w:r w:rsidR="00FF09CC">
        <w:rPr>
          <w:rFonts w:ascii="Arial" w:hAnsi="Arial" w:cs="Arial"/>
          <w:sz w:val="32"/>
          <w:szCs w:val="32"/>
        </w:rPr>
        <w:t>his budget</w:t>
      </w:r>
      <w:r w:rsidR="00915DC7">
        <w:rPr>
          <w:rFonts w:ascii="Arial" w:hAnsi="Arial" w:cs="Arial"/>
          <w:sz w:val="32"/>
          <w:szCs w:val="32"/>
        </w:rPr>
        <w:t>, spending under my administration</w:t>
      </w:r>
      <w:r w:rsidR="00FF09CC">
        <w:rPr>
          <w:rFonts w:ascii="Arial" w:hAnsi="Arial" w:cs="Arial"/>
          <w:sz w:val="32"/>
          <w:szCs w:val="32"/>
        </w:rPr>
        <w:t xml:space="preserve"> continues to grow at a slower rate than previous administrations</w:t>
      </w:r>
      <w:r w:rsidRPr="00F04441">
        <w:rPr>
          <w:rFonts w:ascii="Arial" w:hAnsi="Arial" w:cs="Arial"/>
          <w:sz w:val="32"/>
          <w:szCs w:val="32"/>
        </w:rPr>
        <w:t xml:space="preserve"> </w:t>
      </w:r>
      <w:r w:rsidR="00FF09CC">
        <w:rPr>
          <w:rFonts w:ascii="Arial" w:hAnsi="Arial" w:cs="Arial"/>
          <w:sz w:val="32"/>
          <w:szCs w:val="32"/>
        </w:rPr>
        <w:t xml:space="preserve">while </w:t>
      </w:r>
      <w:r w:rsidR="00D8737C">
        <w:rPr>
          <w:rFonts w:ascii="Arial" w:hAnsi="Arial" w:cs="Arial"/>
          <w:sz w:val="32"/>
          <w:szCs w:val="32"/>
        </w:rPr>
        <w:t>at the same time</w:t>
      </w:r>
      <w:r w:rsidR="00915DC7">
        <w:rPr>
          <w:rFonts w:ascii="Arial" w:hAnsi="Arial" w:cs="Arial"/>
          <w:sz w:val="32"/>
          <w:szCs w:val="32"/>
        </w:rPr>
        <w:t>, we are</w:t>
      </w:r>
      <w:r w:rsidR="00D8737C">
        <w:rPr>
          <w:rFonts w:ascii="Arial" w:hAnsi="Arial" w:cs="Arial"/>
          <w:sz w:val="32"/>
          <w:szCs w:val="32"/>
        </w:rPr>
        <w:t xml:space="preserve"> </w:t>
      </w:r>
      <w:r w:rsidR="00B6563C">
        <w:rPr>
          <w:rFonts w:ascii="Arial" w:hAnsi="Arial" w:cs="Arial"/>
          <w:sz w:val="32"/>
          <w:szCs w:val="32"/>
        </w:rPr>
        <w:t>investing</w:t>
      </w:r>
      <w:r w:rsidR="008335C6" w:rsidRPr="00F04441">
        <w:rPr>
          <w:rFonts w:ascii="Arial" w:hAnsi="Arial" w:cs="Arial"/>
          <w:sz w:val="32"/>
          <w:szCs w:val="32"/>
        </w:rPr>
        <w:t xml:space="preserve"> in education, innovation and infrastructure to create jobs and </w:t>
      </w:r>
      <w:r w:rsidR="00FF09CC">
        <w:rPr>
          <w:rFonts w:ascii="Arial" w:hAnsi="Arial" w:cs="Arial"/>
          <w:sz w:val="32"/>
          <w:szCs w:val="32"/>
        </w:rPr>
        <w:t xml:space="preserve">expand </w:t>
      </w:r>
      <w:r w:rsidR="008335C6" w:rsidRPr="00F04441">
        <w:rPr>
          <w:rFonts w:ascii="Arial" w:hAnsi="Arial" w:cs="Arial"/>
          <w:sz w:val="32"/>
          <w:szCs w:val="32"/>
        </w:rPr>
        <w:t>opportunity</w:t>
      </w:r>
      <w:r w:rsidR="00FF09CC">
        <w:rPr>
          <w:rFonts w:ascii="Arial" w:hAnsi="Arial" w:cs="Arial"/>
          <w:sz w:val="32"/>
          <w:szCs w:val="32"/>
        </w:rPr>
        <w:t xml:space="preserve">.  </w:t>
      </w:r>
    </w:p>
    <w:p w:rsidR="00D8737C" w:rsidRDefault="00D8737C" w:rsidP="00F04441">
      <w:pPr>
        <w:pStyle w:val="NoSpacing"/>
        <w:spacing w:line="480" w:lineRule="auto"/>
        <w:ind w:firstLine="720"/>
        <w:rPr>
          <w:rFonts w:ascii="Arial" w:hAnsi="Arial" w:cs="Arial"/>
          <w:sz w:val="32"/>
          <w:szCs w:val="32"/>
        </w:rPr>
      </w:pPr>
    </w:p>
    <w:p w:rsidR="00F04441" w:rsidRDefault="00FF09CC" w:rsidP="00F04441">
      <w:pPr>
        <w:pStyle w:val="NoSpacing"/>
        <w:spacing w:line="480" w:lineRule="auto"/>
        <w:ind w:firstLine="720"/>
        <w:rPr>
          <w:rFonts w:ascii="Arial" w:hAnsi="Arial" w:cs="Arial"/>
          <w:sz w:val="32"/>
          <w:szCs w:val="32"/>
        </w:rPr>
      </w:pPr>
      <w:r>
        <w:rPr>
          <w:rFonts w:ascii="Arial" w:hAnsi="Arial" w:cs="Arial"/>
          <w:sz w:val="32"/>
          <w:szCs w:val="32"/>
        </w:rPr>
        <w:t xml:space="preserve">That has proven to be a successful strategy, as demonstrated by the fact that we have the highest level </w:t>
      </w:r>
      <w:r w:rsidR="00D8737C">
        <w:rPr>
          <w:rFonts w:ascii="Arial" w:hAnsi="Arial" w:cs="Arial"/>
          <w:sz w:val="32"/>
          <w:szCs w:val="32"/>
        </w:rPr>
        <w:t xml:space="preserve">of </w:t>
      </w:r>
      <w:r>
        <w:rPr>
          <w:rFonts w:ascii="Arial" w:hAnsi="Arial" w:cs="Arial"/>
          <w:sz w:val="32"/>
          <w:szCs w:val="32"/>
        </w:rPr>
        <w:t>employment in Massachusetts</w:t>
      </w:r>
      <w:r w:rsidR="008335C6" w:rsidRPr="00F04441">
        <w:rPr>
          <w:rFonts w:ascii="Arial" w:hAnsi="Arial" w:cs="Arial"/>
          <w:sz w:val="32"/>
          <w:szCs w:val="32"/>
        </w:rPr>
        <w:t xml:space="preserve"> in </w:t>
      </w:r>
      <w:r w:rsidR="00D8737C">
        <w:rPr>
          <w:rFonts w:ascii="Arial" w:hAnsi="Arial" w:cs="Arial"/>
          <w:sz w:val="32"/>
          <w:szCs w:val="32"/>
        </w:rPr>
        <w:t>nearly 25 years;</w:t>
      </w:r>
      <w:r>
        <w:rPr>
          <w:rFonts w:ascii="Arial" w:hAnsi="Arial" w:cs="Arial"/>
          <w:sz w:val="32"/>
          <w:szCs w:val="32"/>
        </w:rPr>
        <w:t xml:space="preserve"> companies and </w:t>
      </w:r>
      <w:r>
        <w:rPr>
          <w:rFonts w:ascii="Arial" w:hAnsi="Arial" w:cs="Arial"/>
          <w:sz w:val="32"/>
          <w:szCs w:val="32"/>
        </w:rPr>
        <w:lastRenderedPageBreak/>
        <w:t>families</w:t>
      </w:r>
      <w:r w:rsidR="00D8737C">
        <w:rPr>
          <w:rFonts w:ascii="Arial" w:hAnsi="Arial" w:cs="Arial"/>
          <w:sz w:val="32"/>
          <w:szCs w:val="32"/>
        </w:rPr>
        <w:t xml:space="preserve"> are</w:t>
      </w:r>
      <w:r>
        <w:rPr>
          <w:rFonts w:ascii="Arial" w:hAnsi="Arial" w:cs="Arial"/>
          <w:sz w:val="32"/>
          <w:szCs w:val="32"/>
        </w:rPr>
        <w:t xml:space="preserve"> moving into the Com</w:t>
      </w:r>
      <w:r w:rsidR="00D8737C">
        <w:rPr>
          <w:rFonts w:ascii="Arial" w:hAnsi="Arial" w:cs="Arial"/>
          <w:sz w:val="32"/>
          <w:szCs w:val="32"/>
        </w:rPr>
        <w:t>monwealth again, instead of out;</w:t>
      </w:r>
      <w:r>
        <w:rPr>
          <w:rFonts w:ascii="Arial" w:hAnsi="Arial" w:cs="Arial"/>
          <w:sz w:val="32"/>
          <w:szCs w:val="32"/>
        </w:rPr>
        <w:t xml:space="preserve"> and </w:t>
      </w:r>
      <w:r w:rsidR="00D8737C">
        <w:rPr>
          <w:rFonts w:ascii="Arial" w:hAnsi="Arial" w:cs="Arial"/>
          <w:sz w:val="32"/>
          <w:szCs w:val="32"/>
        </w:rPr>
        <w:t xml:space="preserve">we have delivered </w:t>
      </w:r>
      <w:r>
        <w:rPr>
          <w:rFonts w:ascii="Arial" w:hAnsi="Arial" w:cs="Arial"/>
          <w:sz w:val="32"/>
          <w:szCs w:val="32"/>
        </w:rPr>
        <w:t xml:space="preserve">Nation-leading results in education, health care coverage, economic competitiveness, entrepreneurial activity, </w:t>
      </w:r>
      <w:r w:rsidR="00B6563C">
        <w:rPr>
          <w:rFonts w:ascii="Arial" w:hAnsi="Arial" w:cs="Arial"/>
          <w:sz w:val="32"/>
          <w:szCs w:val="32"/>
        </w:rPr>
        <w:t xml:space="preserve">energy efficiency, </w:t>
      </w:r>
      <w:r w:rsidR="00D8737C">
        <w:rPr>
          <w:rFonts w:ascii="Arial" w:hAnsi="Arial" w:cs="Arial"/>
          <w:sz w:val="32"/>
          <w:szCs w:val="32"/>
        </w:rPr>
        <w:t>veterans services, and much more</w:t>
      </w:r>
      <w:r w:rsidR="00610C93" w:rsidRPr="00F04441">
        <w:rPr>
          <w:rFonts w:ascii="Arial" w:hAnsi="Arial" w:cs="Arial"/>
          <w:sz w:val="32"/>
          <w:szCs w:val="32"/>
        </w:rPr>
        <w:t xml:space="preserve">. </w:t>
      </w:r>
    </w:p>
    <w:p w:rsidR="00F04441" w:rsidRPr="00F04441" w:rsidRDefault="00F04441" w:rsidP="00F04441">
      <w:pPr>
        <w:pStyle w:val="NoSpacing"/>
        <w:spacing w:line="480" w:lineRule="auto"/>
        <w:ind w:firstLine="720"/>
        <w:rPr>
          <w:rFonts w:ascii="Arial" w:hAnsi="Arial" w:cs="Arial"/>
          <w:sz w:val="32"/>
          <w:szCs w:val="32"/>
        </w:rPr>
      </w:pPr>
    </w:p>
    <w:p w:rsidR="00610C93" w:rsidRDefault="00D8737C" w:rsidP="00F04441">
      <w:pPr>
        <w:pStyle w:val="NoSpacing"/>
        <w:spacing w:line="480" w:lineRule="auto"/>
        <w:ind w:firstLine="720"/>
        <w:rPr>
          <w:rFonts w:ascii="Arial" w:hAnsi="Arial" w:cs="Arial"/>
          <w:sz w:val="32"/>
          <w:szCs w:val="32"/>
        </w:rPr>
      </w:pPr>
      <w:r>
        <w:rPr>
          <w:rFonts w:ascii="Arial" w:hAnsi="Arial" w:cs="Arial"/>
          <w:sz w:val="32"/>
          <w:szCs w:val="32"/>
        </w:rPr>
        <w:t xml:space="preserve">In the conference room at ANF, </w:t>
      </w:r>
      <w:r w:rsidR="00610C93" w:rsidRPr="00F04441">
        <w:rPr>
          <w:rFonts w:ascii="Arial" w:hAnsi="Arial" w:cs="Arial"/>
          <w:sz w:val="32"/>
          <w:szCs w:val="32"/>
        </w:rPr>
        <w:t xml:space="preserve">Secretary Shor and </w:t>
      </w:r>
      <w:r>
        <w:rPr>
          <w:rFonts w:ascii="Arial" w:hAnsi="Arial" w:cs="Arial"/>
          <w:sz w:val="32"/>
          <w:szCs w:val="32"/>
        </w:rPr>
        <w:t>his</w:t>
      </w:r>
      <w:r w:rsidR="00610C93" w:rsidRPr="00F04441">
        <w:rPr>
          <w:rFonts w:ascii="Arial" w:hAnsi="Arial" w:cs="Arial"/>
          <w:sz w:val="32"/>
          <w:szCs w:val="32"/>
        </w:rPr>
        <w:t xml:space="preserve"> staff will take you through the details right after I’m done, but let me note </w:t>
      </w:r>
      <w:r w:rsidR="008335C6" w:rsidRPr="00F04441">
        <w:rPr>
          <w:rFonts w:ascii="Arial" w:hAnsi="Arial" w:cs="Arial"/>
          <w:sz w:val="32"/>
          <w:szCs w:val="32"/>
        </w:rPr>
        <w:t>a</w:t>
      </w:r>
      <w:r w:rsidR="00610C93" w:rsidRPr="00F04441">
        <w:rPr>
          <w:rFonts w:ascii="Arial" w:hAnsi="Arial" w:cs="Arial"/>
          <w:sz w:val="32"/>
          <w:szCs w:val="32"/>
        </w:rPr>
        <w:t xml:space="preserve"> couple of areas of particular significance </w:t>
      </w:r>
      <w:r>
        <w:rPr>
          <w:rFonts w:ascii="Arial" w:hAnsi="Arial" w:cs="Arial"/>
          <w:sz w:val="32"/>
          <w:szCs w:val="32"/>
        </w:rPr>
        <w:t>before they do</w:t>
      </w:r>
      <w:r w:rsidR="00610C93" w:rsidRPr="00F04441">
        <w:rPr>
          <w:rFonts w:ascii="Arial" w:hAnsi="Arial" w:cs="Arial"/>
          <w:sz w:val="32"/>
          <w:szCs w:val="32"/>
        </w:rPr>
        <w:t>.</w:t>
      </w:r>
    </w:p>
    <w:p w:rsidR="00F04441" w:rsidRPr="00F04441" w:rsidRDefault="00F04441" w:rsidP="00F04441">
      <w:pPr>
        <w:pStyle w:val="NoSpacing"/>
        <w:spacing w:line="480" w:lineRule="auto"/>
        <w:ind w:firstLine="720"/>
        <w:rPr>
          <w:rFonts w:ascii="Arial" w:hAnsi="Arial" w:cs="Arial"/>
          <w:sz w:val="32"/>
          <w:szCs w:val="32"/>
        </w:rPr>
      </w:pPr>
    </w:p>
    <w:p w:rsidR="00610C93" w:rsidRDefault="00566750" w:rsidP="00F04441">
      <w:pPr>
        <w:pStyle w:val="NoSpacing"/>
        <w:spacing w:line="480" w:lineRule="auto"/>
        <w:ind w:firstLine="720"/>
        <w:rPr>
          <w:rFonts w:ascii="Arial" w:hAnsi="Arial" w:cs="Arial"/>
          <w:sz w:val="32"/>
          <w:szCs w:val="32"/>
        </w:rPr>
      </w:pPr>
      <w:r w:rsidRPr="00F04441">
        <w:rPr>
          <w:rFonts w:ascii="Arial" w:hAnsi="Arial" w:cs="Arial"/>
          <w:sz w:val="32"/>
          <w:szCs w:val="32"/>
        </w:rPr>
        <w:t>For the eighth straight year</w:t>
      </w:r>
      <w:r w:rsidR="00610C93" w:rsidRPr="00F04441">
        <w:rPr>
          <w:rFonts w:ascii="Arial" w:hAnsi="Arial" w:cs="Arial"/>
          <w:sz w:val="32"/>
          <w:szCs w:val="32"/>
        </w:rPr>
        <w:t>, we will fund the public schools through the chapter 70 formula at record levels</w:t>
      </w:r>
      <w:r w:rsidR="00D8737C">
        <w:rPr>
          <w:rFonts w:ascii="Arial" w:hAnsi="Arial" w:cs="Arial"/>
          <w:sz w:val="32"/>
          <w:szCs w:val="32"/>
        </w:rPr>
        <w:t>.  Support for primary and secondary education in this line item alone is up</w:t>
      </w:r>
      <w:r w:rsidRPr="00F04441">
        <w:rPr>
          <w:rFonts w:ascii="Arial" w:hAnsi="Arial" w:cs="Arial"/>
          <w:sz w:val="32"/>
          <w:szCs w:val="32"/>
        </w:rPr>
        <w:t xml:space="preserve"> </w:t>
      </w:r>
      <w:r w:rsidR="0004118C">
        <w:rPr>
          <w:rFonts w:ascii="Arial" w:hAnsi="Arial" w:cs="Arial"/>
          <w:sz w:val="32"/>
          <w:szCs w:val="32"/>
        </w:rPr>
        <w:t>26</w:t>
      </w:r>
      <w:r w:rsidR="000C221A" w:rsidRPr="00F04441">
        <w:rPr>
          <w:rFonts w:ascii="Arial" w:hAnsi="Arial" w:cs="Arial"/>
          <w:sz w:val="32"/>
          <w:szCs w:val="32"/>
        </w:rPr>
        <w:t xml:space="preserve"> </w:t>
      </w:r>
      <w:r w:rsidRPr="00F04441">
        <w:rPr>
          <w:rFonts w:ascii="Arial" w:hAnsi="Arial" w:cs="Arial"/>
          <w:sz w:val="32"/>
          <w:szCs w:val="32"/>
        </w:rPr>
        <w:t xml:space="preserve">percent </w:t>
      </w:r>
      <w:r w:rsidR="00D8737C">
        <w:rPr>
          <w:rFonts w:ascii="Arial" w:hAnsi="Arial" w:cs="Arial"/>
          <w:sz w:val="32"/>
          <w:szCs w:val="32"/>
        </w:rPr>
        <w:t>since</w:t>
      </w:r>
      <w:r w:rsidRPr="00F04441">
        <w:rPr>
          <w:rFonts w:ascii="Arial" w:hAnsi="Arial" w:cs="Arial"/>
          <w:sz w:val="32"/>
          <w:szCs w:val="32"/>
        </w:rPr>
        <w:t xml:space="preserve"> I took office</w:t>
      </w:r>
      <w:r w:rsidR="00D8737C">
        <w:rPr>
          <w:rFonts w:ascii="Arial" w:hAnsi="Arial" w:cs="Arial"/>
          <w:sz w:val="32"/>
          <w:szCs w:val="32"/>
        </w:rPr>
        <w:t xml:space="preserve">, which reflects the shared view of the administration and the Legislature that </w:t>
      </w:r>
      <w:r w:rsidR="00610C93" w:rsidRPr="00F04441">
        <w:rPr>
          <w:rFonts w:ascii="Arial" w:hAnsi="Arial" w:cs="Arial"/>
          <w:sz w:val="32"/>
          <w:szCs w:val="32"/>
        </w:rPr>
        <w:t>nothin</w:t>
      </w:r>
      <w:r w:rsidR="000C5545" w:rsidRPr="00F04441">
        <w:rPr>
          <w:rFonts w:ascii="Arial" w:hAnsi="Arial" w:cs="Arial"/>
          <w:sz w:val="32"/>
          <w:szCs w:val="32"/>
        </w:rPr>
        <w:t xml:space="preserve">g is more important than </w:t>
      </w:r>
      <w:r w:rsidR="00D8737C">
        <w:rPr>
          <w:rFonts w:ascii="Arial" w:hAnsi="Arial" w:cs="Arial"/>
          <w:sz w:val="32"/>
          <w:szCs w:val="32"/>
        </w:rPr>
        <w:t>strengthening our schools</w:t>
      </w:r>
      <w:r w:rsidR="0066781C" w:rsidRPr="00F04441">
        <w:rPr>
          <w:rFonts w:ascii="Arial" w:hAnsi="Arial" w:cs="Arial"/>
          <w:sz w:val="32"/>
          <w:szCs w:val="32"/>
        </w:rPr>
        <w:t xml:space="preserve">. </w:t>
      </w:r>
    </w:p>
    <w:p w:rsidR="00F04441" w:rsidRPr="00F04441" w:rsidRDefault="00F04441" w:rsidP="00F04441">
      <w:pPr>
        <w:pStyle w:val="NoSpacing"/>
        <w:spacing w:line="480" w:lineRule="auto"/>
        <w:ind w:firstLine="720"/>
        <w:rPr>
          <w:rFonts w:ascii="Arial" w:hAnsi="Arial" w:cs="Arial"/>
          <w:sz w:val="32"/>
          <w:szCs w:val="32"/>
        </w:rPr>
      </w:pPr>
    </w:p>
    <w:p w:rsidR="00610C93" w:rsidRDefault="00D8737C" w:rsidP="00F04441">
      <w:pPr>
        <w:pStyle w:val="NoSpacing"/>
        <w:spacing w:line="480" w:lineRule="auto"/>
        <w:ind w:firstLine="720"/>
        <w:rPr>
          <w:rFonts w:ascii="Arial" w:hAnsi="Arial" w:cs="Arial"/>
          <w:sz w:val="32"/>
          <w:szCs w:val="32"/>
        </w:rPr>
      </w:pPr>
      <w:r>
        <w:rPr>
          <w:rFonts w:ascii="Arial" w:hAnsi="Arial" w:cs="Arial"/>
          <w:sz w:val="32"/>
          <w:szCs w:val="32"/>
        </w:rPr>
        <w:lastRenderedPageBreak/>
        <w:t>This budget</w:t>
      </w:r>
      <w:r w:rsidR="00610C93" w:rsidRPr="00F04441">
        <w:rPr>
          <w:rFonts w:ascii="Arial" w:hAnsi="Arial" w:cs="Arial"/>
          <w:sz w:val="32"/>
          <w:szCs w:val="32"/>
        </w:rPr>
        <w:t xml:space="preserve"> </w:t>
      </w:r>
      <w:r w:rsidR="00D75F56" w:rsidRPr="00F04441">
        <w:rPr>
          <w:rFonts w:ascii="Arial" w:hAnsi="Arial" w:cs="Arial"/>
          <w:sz w:val="32"/>
          <w:szCs w:val="32"/>
        </w:rPr>
        <w:t>move</w:t>
      </w:r>
      <w:r>
        <w:rPr>
          <w:rFonts w:ascii="Arial" w:hAnsi="Arial" w:cs="Arial"/>
          <w:sz w:val="32"/>
          <w:szCs w:val="32"/>
        </w:rPr>
        <w:t>s</w:t>
      </w:r>
      <w:r w:rsidR="00D75F56" w:rsidRPr="00F04441">
        <w:rPr>
          <w:rFonts w:ascii="Arial" w:hAnsi="Arial" w:cs="Arial"/>
          <w:sz w:val="32"/>
          <w:szCs w:val="32"/>
        </w:rPr>
        <w:t xml:space="preserve"> an additional 1,700</w:t>
      </w:r>
      <w:r w:rsidR="00566750" w:rsidRPr="00F04441">
        <w:rPr>
          <w:rFonts w:ascii="Arial" w:hAnsi="Arial" w:cs="Arial"/>
          <w:sz w:val="32"/>
          <w:szCs w:val="32"/>
        </w:rPr>
        <w:t xml:space="preserve"> children off the waitlist and into </w:t>
      </w:r>
      <w:r w:rsidR="000C5545" w:rsidRPr="00F04441">
        <w:rPr>
          <w:rFonts w:ascii="Arial" w:hAnsi="Arial" w:cs="Arial"/>
          <w:sz w:val="32"/>
          <w:szCs w:val="32"/>
        </w:rPr>
        <w:t>high-</w:t>
      </w:r>
      <w:r w:rsidR="00566750" w:rsidRPr="00F04441">
        <w:rPr>
          <w:rFonts w:ascii="Arial" w:hAnsi="Arial" w:cs="Arial"/>
          <w:sz w:val="32"/>
          <w:szCs w:val="32"/>
        </w:rPr>
        <w:t>quality early education opportunities, which we know to be critical for future academic and economic success.</w:t>
      </w:r>
    </w:p>
    <w:p w:rsidR="00F04441" w:rsidRPr="00F04441" w:rsidRDefault="00F04441" w:rsidP="00F04441">
      <w:pPr>
        <w:pStyle w:val="NoSpacing"/>
        <w:spacing w:line="480" w:lineRule="auto"/>
        <w:ind w:firstLine="720"/>
        <w:rPr>
          <w:rFonts w:ascii="Arial" w:hAnsi="Arial" w:cs="Arial"/>
          <w:sz w:val="32"/>
          <w:szCs w:val="32"/>
        </w:rPr>
      </w:pPr>
    </w:p>
    <w:p w:rsidR="00610C93" w:rsidRDefault="00B6563C" w:rsidP="00F04441">
      <w:pPr>
        <w:pStyle w:val="NoSpacing"/>
        <w:spacing w:line="480" w:lineRule="auto"/>
        <w:ind w:firstLine="720"/>
        <w:rPr>
          <w:rFonts w:ascii="Arial" w:hAnsi="Arial" w:cs="Arial"/>
          <w:sz w:val="32"/>
          <w:szCs w:val="32"/>
        </w:rPr>
      </w:pPr>
      <w:r>
        <w:rPr>
          <w:rFonts w:ascii="Arial" w:hAnsi="Arial" w:cs="Arial"/>
          <w:sz w:val="32"/>
          <w:szCs w:val="32"/>
        </w:rPr>
        <w:t xml:space="preserve">Once </w:t>
      </w:r>
      <w:r w:rsidR="00566750" w:rsidRPr="00F04441">
        <w:rPr>
          <w:rFonts w:ascii="Arial" w:hAnsi="Arial" w:cs="Arial"/>
          <w:sz w:val="32"/>
          <w:szCs w:val="32"/>
        </w:rPr>
        <w:t xml:space="preserve">again </w:t>
      </w:r>
      <w:r>
        <w:rPr>
          <w:rFonts w:ascii="Arial" w:hAnsi="Arial" w:cs="Arial"/>
          <w:sz w:val="32"/>
          <w:szCs w:val="32"/>
        </w:rPr>
        <w:t xml:space="preserve">we </w:t>
      </w:r>
      <w:r w:rsidR="00610C93" w:rsidRPr="00F04441">
        <w:rPr>
          <w:rFonts w:ascii="Arial" w:hAnsi="Arial" w:cs="Arial"/>
          <w:sz w:val="32"/>
          <w:szCs w:val="32"/>
        </w:rPr>
        <w:t>significantly increase support for public universities and community colleges</w:t>
      </w:r>
      <w:r w:rsidR="0030697A" w:rsidRPr="00F04441">
        <w:rPr>
          <w:rFonts w:ascii="Arial" w:hAnsi="Arial" w:cs="Arial"/>
          <w:sz w:val="32"/>
          <w:szCs w:val="32"/>
        </w:rPr>
        <w:t xml:space="preserve"> – </w:t>
      </w:r>
      <w:r w:rsidR="00D8737C">
        <w:rPr>
          <w:rFonts w:ascii="Arial" w:hAnsi="Arial" w:cs="Arial"/>
          <w:sz w:val="32"/>
          <w:szCs w:val="32"/>
        </w:rPr>
        <w:t>another step in</w:t>
      </w:r>
      <w:r w:rsidR="0030697A" w:rsidRPr="00F04441">
        <w:rPr>
          <w:rFonts w:ascii="Arial" w:hAnsi="Arial" w:cs="Arial"/>
          <w:sz w:val="32"/>
          <w:szCs w:val="32"/>
        </w:rPr>
        <w:t xml:space="preserve"> </w:t>
      </w:r>
      <w:r w:rsidR="008135B7" w:rsidRPr="00F04441">
        <w:rPr>
          <w:rFonts w:ascii="Arial" w:hAnsi="Arial" w:cs="Arial"/>
          <w:sz w:val="32"/>
          <w:szCs w:val="32"/>
        </w:rPr>
        <w:t>promot</w:t>
      </w:r>
      <w:r w:rsidR="00D8737C">
        <w:rPr>
          <w:rFonts w:ascii="Arial" w:hAnsi="Arial" w:cs="Arial"/>
          <w:sz w:val="32"/>
          <w:szCs w:val="32"/>
        </w:rPr>
        <w:t>ing</w:t>
      </w:r>
      <w:r w:rsidR="0030697A" w:rsidRPr="00F04441">
        <w:rPr>
          <w:rFonts w:ascii="Arial" w:hAnsi="Arial" w:cs="Arial"/>
          <w:sz w:val="32"/>
          <w:szCs w:val="32"/>
        </w:rPr>
        <w:t xml:space="preserve"> </w:t>
      </w:r>
      <w:r w:rsidR="00D8737C">
        <w:rPr>
          <w:rFonts w:ascii="Arial" w:hAnsi="Arial" w:cs="Arial"/>
          <w:sz w:val="32"/>
          <w:szCs w:val="32"/>
        </w:rPr>
        <w:t>our</w:t>
      </w:r>
      <w:r w:rsidR="0030697A" w:rsidRPr="00F04441">
        <w:rPr>
          <w:rFonts w:ascii="Arial" w:hAnsi="Arial" w:cs="Arial"/>
          <w:sz w:val="32"/>
          <w:szCs w:val="32"/>
        </w:rPr>
        <w:t xml:space="preserve"> future growth and prosperity</w:t>
      </w:r>
      <w:r w:rsidR="008135B7" w:rsidRPr="00F04441">
        <w:rPr>
          <w:rFonts w:ascii="Arial" w:hAnsi="Arial" w:cs="Arial"/>
          <w:sz w:val="32"/>
          <w:szCs w:val="32"/>
        </w:rPr>
        <w:t>.  This funding allows the University of Massachusetts</w:t>
      </w:r>
      <w:r w:rsidR="005F1AFF">
        <w:rPr>
          <w:rFonts w:ascii="Arial" w:hAnsi="Arial" w:cs="Arial"/>
          <w:sz w:val="32"/>
          <w:szCs w:val="32"/>
        </w:rPr>
        <w:t xml:space="preserve"> </w:t>
      </w:r>
      <w:r w:rsidR="008135B7" w:rsidRPr="00F04441">
        <w:rPr>
          <w:rFonts w:ascii="Arial" w:hAnsi="Arial" w:cs="Arial"/>
          <w:sz w:val="32"/>
          <w:szCs w:val="32"/>
        </w:rPr>
        <w:t>to freeze tuition and fee</w:t>
      </w:r>
      <w:r w:rsidR="00D8737C">
        <w:rPr>
          <w:rFonts w:ascii="Arial" w:hAnsi="Arial" w:cs="Arial"/>
          <w:sz w:val="32"/>
          <w:szCs w:val="32"/>
        </w:rPr>
        <w:t>s</w:t>
      </w:r>
      <w:r w:rsidR="008135B7" w:rsidRPr="00F04441">
        <w:rPr>
          <w:rFonts w:ascii="Arial" w:hAnsi="Arial" w:cs="Arial"/>
          <w:sz w:val="32"/>
          <w:szCs w:val="32"/>
        </w:rPr>
        <w:t xml:space="preserve"> </w:t>
      </w:r>
      <w:r w:rsidR="00D8737C">
        <w:rPr>
          <w:rFonts w:ascii="Arial" w:hAnsi="Arial" w:cs="Arial"/>
          <w:sz w:val="32"/>
          <w:szCs w:val="32"/>
        </w:rPr>
        <w:t>at current levels</w:t>
      </w:r>
      <w:r w:rsidR="008135B7" w:rsidRPr="00F04441">
        <w:rPr>
          <w:rFonts w:ascii="Arial" w:hAnsi="Arial" w:cs="Arial"/>
          <w:sz w:val="32"/>
          <w:szCs w:val="32"/>
        </w:rPr>
        <w:t xml:space="preserve"> </w:t>
      </w:r>
      <w:r w:rsidR="00566750" w:rsidRPr="00F04441">
        <w:rPr>
          <w:rFonts w:ascii="Arial" w:hAnsi="Arial" w:cs="Arial"/>
          <w:sz w:val="32"/>
          <w:szCs w:val="32"/>
        </w:rPr>
        <w:t xml:space="preserve">for </w:t>
      </w:r>
      <w:r w:rsidR="000C5545" w:rsidRPr="00F04441">
        <w:rPr>
          <w:rFonts w:ascii="Arial" w:hAnsi="Arial" w:cs="Arial"/>
          <w:sz w:val="32"/>
          <w:szCs w:val="32"/>
        </w:rPr>
        <w:t>a</w:t>
      </w:r>
      <w:r w:rsidR="00566750" w:rsidRPr="00F04441">
        <w:rPr>
          <w:rFonts w:ascii="Arial" w:hAnsi="Arial" w:cs="Arial"/>
          <w:sz w:val="32"/>
          <w:szCs w:val="32"/>
        </w:rPr>
        <w:t xml:space="preserve"> second consecutive academic</w:t>
      </w:r>
      <w:r w:rsidR="00610C93" w:rsidRPr="00F04441">
        <w:rPr>
          <w:rFonts w:ascii="Arial" w:hAnsi="Arial" w:cs="Arial"/>
          <w:sz w:val="32"/>
          <w:szCs w:val="32"/>
        </w:rPr>
        <w:t xml:space="preserve"> year.  </w:t>
      </w:r>
    </w:p>
    <w:p w:rsidR="00F04441" w:rsidRPr="00F04441" w:rsidRDefault="00F04441" w:rsidP="00F04441">
      <w:pPr>
        <w:pStyle w:val="NoSpacing"/>
        <w:spacing w:line="480" w:lineRule="auto"/>
        <w:ind w:firstLine="720"/>
        <w:rPr>
          <w:rFonts w:ascii="Arial" w:hAnsi="Arial" w:cs="Arial"/>
          <w:sz w:val="32"/>
          <w:szCs w:val="32"/>
        </w:rPr>
      </w:pPr>
    </w:p>
    <w:p w:rsidR="004D160B" w:rsidRPr="004D160B" w:rsidRDefault="004D160B" w:rsidP="004D160B">
      <w:pPr>
        <w:pStyle w:val="NoSpacing"/>
        <w:spacing w:line="480" w:lineRule="auto"/>
        <w:ind w:firstLine="720"/>
        <w:rPr>
          <w:rFonts w:ascii="Arial" w:hAnsi="Arial" w:cs="Arial"/>
          <w:sz w:val="32"/>
          <w:szCs w:val="32"/>
        </w:rPr>
      </w:pPr>
      <w:r>
        <w:rPr>
          <w:rFonts w:ascii="Arial" w:hAnsi="Arial" w:cs="Arial"/>
          <w:sz w:val="32"/>
          <w:szCs w:val="32"/>
        </w:rPr>
        <w:t>The</w:t>
      </w:r>
      <w:r w:rsidR="00C8676F" w:rsidRPr="00F04441">
        <w:rPr>
          <w:rFonts w:ascii="Arial" w:hAnsi="Arial" w:cs="Arial"/>
          <w:sz w:val="32"/>
          <w:szCs w:val="32"/>
        </w:rPr>
        <w:t xml:space="preserve"> budget </w:t>
      </w:r>
      <w:r w:rsidR="00C8676F" w:rsidRPr="00F04441">
        <w:rPr>
          <w:rStyle w:val="normalchar1"/>
          <w:rFonts w:ascii="Arial" w:hAnsi="Arial" w:cs="Arial"/>
          <w:sz w:val="32"/>
          <w:szCs w:val="32"/>
        </w:rPr>
        <w:t xml:space="preserve">wisely </w:t>
      </w:r>
      <w:r>
        <w:rPr>
          <w:rStyle w:val="normalchar1"/>
          <w:rFonts w:ascii="Arial" w:hAnsi="Arial" w:cs="Arial"/>
          <w:sz w:val="32"/>
          <w:szCs w:val="32"/>
        </w:rPr>
        <w:t xml:space="preserve">continues to </w:t>
      </w:r>
      <w:r w:rsidR="00C8676F" w:rsidRPr="00F04441">
        <w:rPr>
          <w:rStyle w:val="normalchar1"/>
          <w:rFonts w:ascii="Arial" w:hAnsi="Arial" w:cs="Arial"/>
          <w:sz w:val="32"/>
          <w:szCs w:val="32"/>
        </w:rPr>
        <w:t>invest</w:t>
      </w:r>
      <w:r w:rsidRPr="004D160B">
        <w:rPr>
          <w:rFonts w:ascii="Arial" w:hAnsi="Arial" w:cs="Arial"/>
          <w:sz w:val="32"/>
          <w:szCs w:val="32"/>
        </w:rPr>
        <w:t xml:space="preserve"> </w:t>
      </w:r>
      <w:r>
        <w:rPr>
          <w:rFonts w:ascii="Arial" w:hAnsi="Arial" w:cs="Arial"/>
          <w:sz w:val="32"/>
          <w:szCs w:val="32"/>
        </w:rPr>
        <w:t>in</w:t>
      </w:r>
      <w:r w:rsidRPr="004D160B">
        <w:rPr>
          <w:rFonts w:ascii="Arial" w:hAnsi="Arial" w:cs="Arial"/>
          <w:sz w:val="32"/>
          <w:szCs w:val="32"/>
        </w:rPr>
        <w:t xml:space="preserve"> the Life Sciences Center, a proven vehicle for </w:t>
      </w:r>
      <w:r>
        <w:rPr>
          <w:rFonts w:ascii="Arial" w:hAnsi="Arial" w:cs="Arial"/>
          <w:sz w:val="32"/>
          <w:szCs w:val="32"/>
        </w:rPr>
        <w:t>accelerating</w:t>
      </w:r>
      <w:r w:rsidRPr="004D160B">
        <w:rPr>
          <w:rFonts w:ascii="Arial" w:hAnsi="Arial" w:cs="Arial"/>
          <w:sz w:val="32"/>
          <w:szCs w:val="32"/>
        </w:rPr>
        <w:t xml:space="preserve"> job creation in life sciences.</w:t>
      </w:r>
    </w:p>
    <w:p w:rsidR="004D160B" w:rsidRDefault="004D160B" w:rsidP="00F04441">
      <w:pPr>
        <w:pStyle w:val="NoSpacing"/>
        <w:spacing w:line="480" w:lineRule="auto"/>
        <w:ind w:firstLine="720"/>
        <w:rPr>
          <w:rStyle w:val="normalchar1"/>
          <w:rFonts w:ascii="Arial" w:hAnsi="Arial" w:cs="Arial"/>
          <w:sz w:val="32"/>
          <w:szCs w:val="32"/>
        </w:rPr>
      </w:pPr>
    </w:p>
    <w:p w:rsidR="0030697A" w:rsidRDefault="004D160B" w:rsidP="00F04441">
      <w:pPr>
        <w:pStyle w:val="NoSpacing"/>
        <w:spacing w:line="480" w:lineRule="auto"/>
        <w:ind w:firstLine="720"/>
        <w:rPr>
          <w:rFonts w:ascii="Arial" w:hAnsi="Arial" w:cs="Arial"/>
          <w:sz w:val="32"/>
          <w:szCs w:val="32"/>
        </w:rPr>
      </w:pPr>
      <w:r>
        <w:rPr>
          <w:rStyle w:val="normalchar1"/>
          <w:rFonts w:ascii="Arial" w:hAnsi="Arial" w:cs="Arial"/>
          <w:sz w:val="32"/>
          <w:szCs w:val="32"/>
        </w:rPr>
        <w:t>And t</w:t>
      </w:r>
      <w:r>
        <w:rPr>
          <w:rFonts w:ascii="Arial" w:hAnsi="Arial" w:cs="Arial"/>
          <w:sz w:val="32"/>
          <w:szCs w:val="32"/>
        </w:rPr>
        <w:t>he</w:t>
      </w:r>
      <w:r w:rsidR="0030697A" w:rsidRPr="00001A2B">
        <w:rPr>
          <w:rFonts w:ascii="Arial" w:hAnsi="Arial" w:cs="Arial"/>
          <w:sz w:val="32"/>
          <w:szCs w:val="32"/>
        </w:rPr>
        <w:t xml:space="preserve"> budget also makes important investments to make our communities stronger and safer and provide supporting services and opportunities for the most vulnerable residents of the Commonwealth, most notably funding our Safe and Successful </w:t>
      </w:r>
      <w:r w:rsidR="0030697A" w:rsidRPr="00001A2B">
        <w:rPr>
          <w:rFonts w:ascii="Arial" w:hAnsi="Arial" w:cs="Arial"/>
          <w:sz w:val="32"/>
          <w:szCs w:val="32"/>
        </w:rPr>
        <w:lastRenderedPageBreak/>
        <w:t>Youth Initiative, the summer jobs program for at-risk youth</w:t>
      </w:r>
      <w:r>
        <w:rPr>
          <w:rFonts w:ascii="Arial" w:hAnsi="Arial" w:cs="Arial"/>
          <w:sz w:val="32"/>
          <w:szCs w:val="32"/>
        </w:rPr>
        <w:t>,</w:t>
      </w:r>
      <w:r w:rsidR="0030697A" w:rsidRPr="00001A2B">
        <w:rPr>
          <w:rFonts w:ascii="Arial" w:hAnsi="Arial" w:cs="Arial"/>
          <w:sz w:val="32"/>
          <w:szCs w:val="32"/>
        </w:rPr>
        <w:t xml:space="preserve"> and Shannon Grants.</w:t>
      </w:r>
      <w:r w:rsidR="0030697A" w:rsidRPr="00F04441">
        <w:rPr>
          <w:rFonts w:ascii="Arial" w:hAnsi="Arial" w:cs="Arial"/>
          <w:sz w:val="32"/>
          <w:szCs w:val="32"/>
        </w:rPr>
        <w:t xml:space="preserve">  </w:t>
      </w:r>
    </w:p>
    <w:p w:rsidR="00D7559E" w:rsidRDefault="00D7559E" w:rsidP="00F04441">
      <w:pPr>
        <w:pStyle w:val="NoSpacing"/>
        <w:spacing w:line="480" w:lineRule="auto"/>
        <w:ind w:firstLine="720"/>
        <w:rPr>
          <w:rFonts w:ascii="Arial" w:hAnsi="Arial" w:cs="Arial"/>
          <w:sz w:val="32"/>
          <w:szCs w:val="32"/>
        </w:rPr>
      </w:pPr>
    </w:p>
    <w:p w:rsidR="0061291E" w:rsidRDefault="004D160B" w:rsidP="004D160B">
      <w:pPr>
        <w:pStyle w:val="NoSpacing"/>
        <w:spacing w:line="480" w:lineRule="auto"/>
        <w:ind w:firstLine="720"/>
        <w:rPr>
          <w:rFonts w:ascii="Arial" w:hAnsi="Arial" w:cs="Arial"/>
          <w:sz w:val="32"/>
          <w:szCs w:val="32"/>
        </w:rPr>
      </w:pPr>
      <w:r>
        <w:rPr>
          <w:rFonts w:ascii="Arial" w:hAnsi="Arial" w:cs="Arial"/>
          <w:sz w:val="32"/>
          <w:szCs w:val="32"/>
        </w:rPr>
        <w:t xml:space="preserve">There are a couple of fiscal highlights I should mention.  </w:t>
      </w:r>
    </w:p>
    <w:p w:rsidR="0061291E" w:rsidRDefault="0061291E" w:rsidP="004D160B">
      <w:pPr>
        <w:pStyle w:val="NoSpacing"/>
        <w:spacing w:line="480" w:lineRule="auto"/>
        <w:ind w:firstLine="720"/>
        <w:rPr>
          <w:rFonts w:ascii="Arial" w:hAnsi="Arial" w:cs="Arial"/>
          <w:sz w:val="32"/>
          <w:szCs w:val="32"/>
        </w:rPr>
      </w:pPr>
    </w:p>
    <w:p w:rsidR="004D160B" w:rsidRPr="004D160B" w:rsidRDefault="0061291E" w:rsidP="004D160B">
      <w:pPr>
        <w:pStyle w:val="NoSpacing"/>
        <w:spacing w:line="480" w:lineRule="auto"/>
        <w:ind w:firstLine="720"/>
        <w:rPr>
          <w:rFonts w:ascii="Arial" w:hAnsi="Arial" w:cs="Arial"/>
          <w:sz w:val="32"/>
          <w:szCs w:val="32"/>
        </w:rPr>
      </w:pPr>
      <w:r>
        <w:rPr>
          <w:rFonts w:ascii="Arial" w:hAnsi="Arial" w:cs="Arial"/>
          <w:sz w:val="32"/>
          <w:szCs w:val="32"/>
        </w:rPr>
        <w:t>This budget</w:t>
      </w:r>
      <w:r w:rsidR="004D160B" w:rsidRPr="004D160B">
        <w:rPr>
          <w:rFonts w:ascii="Arial" w:hAnsi="Arial" w:cs="Arial"/>
          <w:sz w:val="32"/>
          <w:szCs w:val="32"/>
        </w:rPr>
        <w:t xml:space="preserve"> ends the Big-Dig-era practice of paying for transportation staff with capital borrowing</w:t>
      </w:r>
      <w:r>
        <w:rPr>
          <w:rFonts w:ascii="Arial" w:hAnsi="Arial" w:cs="Arial"/>
          <w:sz w:val="32"/>
          <w:szCs w:val="32"/>
        </w:rPr>
        <w:t>.  That’s like paying someone’s salary with a credit card.  With</w:t>
      </w:r>
      <w:r w:rsidR="004D160B" w:rsidRPr="004D160B">
        <w:rPr>
          <w:rFonts w:ascii="Arial" w:hAnsi="Arial" w:cs="Arial"/>
          <w:sz w:val="32"/>
          <w:szCs w:val="32"/>
        </w:rPr>
        <w:t xml:space="preserve"> this budget we have not only better fiscal practice but more room for using capital dollars on better roads, rail and bridges across the Commonwealth.  </w:t>
      </w:r>
    </w:p>
    <w:p w:rsidR="004D160B" w:rsidRPr="004D160B" w:rsidRDefault="004D160B" w:rsidP="004D160B">
      <w:pPr>
        <w:pStyle w:val="NoSpacing"/>
        <w:rPr>
          <w:rFonts w:ascii="Arial" w:hAnsi="Arial" w:cs="Arial"/>
          <w:sz w:val="32"/>
          <w:szCs w:val="32"/>
        </w:rPr>
      </w:pPr>
      <w:r w:rsidRPr="004D160B">
        <w:rPr>
          <w:rFonts w:ascii="Arial" w:hAnsi="Arial" w:cs="Arial"/>
          <w:sz w:val="32"/>
          <w:szCs w:val="32"/>
        </w:rPr>
        <w:tab/>
      </w:r>
    </w:p>
    <w:p w:rsidR="0061291E" w:rsidRDefault="0061291E" w:rsidP="004D160B">
      <w:pPr>
        <w:pStyle w:val="NoSpacing"/>
        <w:spacing w:line="480" w:lineRule="auto"/>
        <w:ind w:firstLine="720"/>
        <w:rPr>
          <w:rFonts w:ascii="Arial" w:hAnsi="Arial" w:cs="Arial"/>
          <w:sz w:val="32"/>
          <w:szCs w:val="32"/>
        </w:rPr>
      </w:pPr>
    </w:p>
    <w:p w:rsidR="0061291E" w:rsidRDefault="0061291E" w:rsidP="004D160B">
      <w:pPr>
        <w:pStyle w:val="NoSpacing"/>
        <w:spacing w:line="480" w:lineRule="auto"/>
        <w:ind w:firstLine="720"/>
        <w:rPr>
          <w:rFonts w:ascii="Arial" w:hAnsi="Arial" w:cs="Arial"/>
          <w:sz w:val="32"/>
          <w:szCs w:val="32"/>
        </w:rPr>
      </w:pPr>
      <w:r>
        <w:rPr>
          <w:rFonts w:ascii="Arial" w:hAnsi="Arial" w:cs="Arial"/>
          <w:sz w:val="32"/>
          <w:szCs w:val="32"/>
        </w:rPr>
        <w:t>T</w:t>
      </w:r>
      <w:r w:rsidR="00FA7959">
        <w:rPr>
          <w:rFonts w:ascii="Arial" w:hAnsi="Arial" w:cs="Arial"/>
          <w:sz w:val="32"/>
          <w:szCs w:val="32"/>
        </w:rPr>
        <w:t xml:space="preserve">he </w:t>
      </w:r>
      <w:r w:rsidR="00FA7959" w:rsidRPr="000C221A">
        <w:rPr>
          <w:rFonts w:ascii="Arial" w:hAnsi="Arial" w:cs="Arial"/>
          <w:sz w:val="32"/>
          <w:szCs w:val="32"/>
        </w:rPr>
        <w:t>budget</w:t>
      </w:r>
      <w:r w:rsidR="00FF4A2E" w:rsidRPr="000C221A">
        <w:rPr>
          <w:rFonts w:ascii="Arial" w:hAnsi="Arial" w:cs="Arial"/>
          <w:sz w:val="32"/>
          <w:szCs w:val="32"/>
        </w:rPr>
        <w:t xml:space="preserve"> use</w:t>
      </w:r>
      <w:r w:rsidR="00FA7959" w:rsidRPr="000C221A">
        <w:rPr>
          <w:rFonts w:ascii="Arial" w:hAnsi="Arial" w:cs="Arial"/>
          <w:sz w:val="32"/>
          <w:szCs w:val="32"/>
        </w:rPr>
        <w:t>s</w:t>
      </w:r>
      <w:r w:rsidR="00FF4A2E" w:rsidRPr="000C221A">
        <w:rPr>
          <w:rFonts w:ascii="Arial" w:hAnsi="Arial" w:cs="Arial"/>
          <w:sz w:val="32"/>
          <w:szCs w:val="32"/>
        </w:rPr>
        <w:t xml:space="preserve"> les</w:t>
      </w:r>
      <w:r w:rsidR="00D47A5D" w:rsidRPr="000C221A">
        <w:rPr>
          <w:rFonts w:ascii="Arial" w:hAnsi="Arial" w:cs="Arial"/>
          <w:sz w:val="32"/>
          <w:szCs w:val="32"/>
        </w:rPr>
        <w:t xml:space="preserve">s one-time revenue in Fiscal </w:t>
      </w:r>
      <w:r w:rsidR="000C221A" w:rsidRPr="000C221A">
        <w:rPr>
          <w:rFonts w:ascii="Arial" w:hAnsi="Arial" w:cs="Arial"/>
          <w:sz w:val="32"/>
          <w:szCs w:val="32"/>
        </w:rPr>
        <w:t>20</w:t>
      </w:r>
      <w:r w:rsidR="00D47A5D" w:rsidRPr="000C221A">
        <w:rPr>
          <w:rFonts w:ascii="Arial" w:hAnsi="Arial" w:cs="Arial"/>
          <w:sz w:val="32"/>
          <w:szCs w:val="32"/>
        </w:rPr>
        <w:t>15</w:t>
      </w:r>
      <w:r w:rsidR="00FF4A2E" w:rsidRPr="000C221A">
        <w:rPr>
          <w:rFonts w:ascii="Arial" w:hAnsi="Arial" w:cs="Arial"/>
          <w:sz w:val="32"/>
          <w:szCs w:val="32"/>
        </w:rPr>
        <w:t xml:space="preserve"> than we </w:t>
      </w:r>
      <w:r>
        <w:rPr>
          <w:rFonts w:ascii="Arial" w:hAnsi="Arial" w:cs="Arial"/>
          <w:sz w:val="32"/>
          <w:szCs w:val="32"/>
        </w:rPr>
        <w:t>have</w:t>
      </w:r>
      <w:r w:rsidR="00FF4A2E" w:rsidRPr="000C221A">
        <w:rPr>
          <w:rFonts w:ascii="Arial" w:hAnsi="Arial" w:cs="Arial"/>
          <w:sz w:val="32"/>
          <w:szCs w:val="32"/>
        </w:rPr>
        <w:t xml:space="preserve"> in this past year</w:t>
      </w:r>
      <w:r w:rsidR="00FA7959" w:rsidRPr="000C221A">
        <w:rPr>
          <w:rFonts w:ascii="Arial" w:hAnsi="Arial" w:cs="Arial"/>
          <w:sz w:val="32"/>
          <w:szCs w:val="32"/>
        </w:rPr>
        <w:t>,</w:t>
      </w:r>
      <w:r w:rsidR="00FF4A2E" w:rsidRPr="000C221A">
        <w:rPr>
          <w:rFonts w:ascii="Arial" w:hAnsi="Arial" w:cs="Arial"/>
          <w:sz w:val="32"/>
          <w:szCs w:val="32"/>
        </w:rPr>
        <w:t xml:space="preserve"> and</w:t>
      </w:r>
      <w:r w:rsidR="00FF4A2E" w:rsidRPr="00F04441">
        <w:rPr>
          <w:rFonts w:ascii="Arial" w:hAnsi="Arial" w:cs="Arial"/>
          <w:sz w:val="32"/>
          <w:szCs w:val="32"/>
        </w:rPr>
        <w:t xml:space="preserve"> we are on track to finish next year with one of the highest rainy day accounts in the Nation </w:t>
      </w:r>
      <w:r w:rsidR="006A2B29">
        <w:rPr>
          <w:rFonts w:ascii="Arial" w:hAnsi="Arial" w:cs="Arial"/>
          <w:sz w:val="32"/>
          <w:szCs w:val="32"/>
        </w:rPr>
        <w:t xml:space="preserve">at </w:t>
      </w:r>
      <w:r w:rsidR="00E41A9A">
        <w:rPr>
          <w:rFonts w:ascii="Arial" w:hAnsi="Arial" w:cs="Arial"/>
          <w:sz w:val="32"/>
          <w:szCs w:val="32"/>
        </w:rPr>
        <w:t>more than</w:t>
      </w:r>
      <w:r w:rsidR="00FF4A2E" w:rsidRPr="00F04441">
        <w:rPr>
          <w:rFonts w:ascii="Arial" w:hAnsi="Arial" w:cs="Arial"/>
          <w:sz w:val="32"/>
          <w:szCs w:val="32"/>
        </w:rPr>
        <w:t xml:space="preserve"> $1.2</w:t>
      </w:r>
      <w:r w:rsidR="00D47A5D" w:rsidRPr="00F04441">
        <w:rPr>
          <w:rFonts w:ascii="Arial" w:hAnsi="Arial" w:cs="Arial"/>
          <w:sz w:val="32"/>
          <w:szCs w:val="32"/>
        </w:rPr>
        <w:t xml:space="preserve"> billion.  </w:t>
      </w:r>
    </w:p>
    <w:p w:rsidR="0061291E" w:rsidRDefault="0061291E" w:rsidP="004D160B">
      <w:pPr>
        <w:pStyle w:val="NoSpacing"/>
        <w:spacing w:line="480" w:lineRule="auto"/>
        <w:ind w:firstLine="720"/>
        <w:rPr>
          <w:rFonts w:ascii="Arial" w:hAnsi="Arial" w:cs="Arial"/>
          <w:sz w:val="32"/>
          <w:szCs w:val="32"/>
        </w:rPr>
      </w:pPr>
    </w:p>
    <w:p w:rsidR="00276D13" w:rsidRDefault="00915DC7" w:rsidP="004D160B">
      <w:pPr>
        <w:pStyle w:val="NoSpacing"/>
        <w:spacing w:line="480" w:lineRule="auto"/>
        <w:ind w:firstLine="720"/>
        <w:rPr>
          <w:rFonts w:ascii="Arial" w:hAnsi="Arial" w:cs="Arial"/>
          <w:sz w:val="32"/>
          <w:szCs w:val="32"/>
        </w:rPr>
      </w:pPr>
      <w:r w:rsidRPr="00D828DF">
        <w:rPr>
          <w:rFonts w:ascii="Arial" w:hAnsi="Arial" w:cs="Arial"/>
          <w:sz w:val="32"/>
          <w:szCs w:val="32"/>
        </w:rPr>
        <w:lastRenderedPageBreak/>
        <w:t>The budget also includes significantly increased payments towards the costs of our long-term public pension and retiree health care liabilities, putting the state on a stronger fiscal footing.</w:t>
      </w:r>
    </w:p>
    <w:p w:rsidR="00276D13" w:rsidRDefault="00276D13" w:rsidP="004D160B">
      <w:pPr>
        <w:pStyle w:val="NoSpacing"/>
        <w:spacing w:line="480" w:lineRule="auto"/>
        <w:ind w:firstLine="720"/>
        <w:rPr>
          <w:rFonts w:ascii="Arial" w:hAnsi="Arial" w:cs="Arial"/>
          <w:sz w:val="32"/>
          <w:szCs w:val="32"/>
        </w:rPr>
      </w:pPr>
      <w:r>
        <w:rPr>
          <w:rFonts w:ascii="Arial" w:hAnsi="Arial" w:cs="Arial"/>
          <w:sz w:val="32"/>
          <w:szCs w:val="32"/>
        </w:rPr>
        <w:t>These are the types of measures</w:t>
      </w:r>
      <w:r w:rsidR="000C6AB4">
        <w:rPr>
          <w:rFonts w:ascii="Arial" w:hAnsi="Arial" w:cs="Arial"/>
          <w:sz w:val="32"/>
          <w:szCs w:val="32"/>
        </w:rPr>
        <w:t xml:space="preserve"> – a few more of which added</w:t>
      </w:r>
      <w:r w:rsidR="009E177D">
        <w:rPr>
          <w:rFonts w:ascii="Arial" w:hAnsi="Arial" w:cs="Arial"/>
          <w:sz w:val="32"/>
          <w:szCs w:val="32"/>
        </w:rPr>
        <w:t xml:space="preserve"> </w:t>
      </w:r>
      <w:r>
        <w:rPr>
          <w:rFonts w:ascii="Arial" w:hAnsi="Arial" w:cs="Arial"/>
          <w:sz w:val="32"/>
          <w:szCs w:val="32"/>
        </w:rPr>
        <w:t>each year</w:t>
      </w:r>
      <w:r w:rsidR="000C6AB4">
        <w:rPr>
          <w:rFonts w:ascii="Arial" w:hAnsi="Arial" w:cs="Arial"/>
          <w:sz w:val="32"/>
          <w:szCs w:val="32"/>
        </w:rPr>
        <w:t xml:space="preserve"> --</w:t>
      </w:r>
      <w:r>
        <w:rPr>
          <w:rFonts w:ascii="Arial" w:hAnsi="Arial" w:cs="Arial"/>
          <w:sz w:val="32"/>
          <w:szCs w:val="32"/>
        </w:rPr>
        <w:t xml:space="preserve"> that have earned us the highest bond rating in Commonwealth history and reduced our capital borrowing costs.</w:t>
      </w:r>
    </w:p>
    <w:p w:rsidR="0061291E" w:rsidRDefault="0061291E" w:rsidP="004D160B">
      <w:pPr>
        <w:pStyle w:val="NoSpacing"/>
        <w:spacing w:line="480" w:lineRule="auto"/>
        <w:ind w:firstLine="720"/>
        <w:rPr>
          <w:rFonts w:ascii="Arial" w:hAnsi="Arial" w:cs="Arial"/>
          <w:sz w:val="32"/>
          <w:szCs w:val="32"/>
        </w:rPr>
      </w:pPr>
    </w:p>
    <w:p w:rsidR="000C6AB4" w:rsidRDefault="000C6AB4" w:rsidP="000C6AB4">
      <w:pPr>
        <w:pStyle w:val="NoSpacing"/>
        <w:spacing w:line="480" w:lineRule="auto"/>
        <w:ind w:firstLine="720"/>
        <w:rPr>
          <w:rFonts w:ascii="Arial" w:hAnsi="Arial" w:cs="Arial"/>
          <w:sz w:val="32"/>
          <w:szCs w:val="32"/>
        </w:rPr>
      </w:pPr>
      <w:r>
        <w:rPr>
          <w:rFonts w:ascii="Arial" w:hAnsi="Arial" w:cs="Arial"/>
          <w:sz w:val="32"/>
          <w:szCs w:val="32"/>
        </w:rPr>
        <w:t>In that same vein</w:t>
      </w:r>
      <w:r w:rsidRPr="00F04441">
        <w:rPr>
          <w:rFonts w:ascii="Arial" w:hAnsi="Arial" w:cs="Arial"/>
          <w:sz w:val="32"/>
          <w:szCs w:val="32"/>
        </w:rPr>
        <w:t xml:space="preserve">, I am proposing </w:t>
      </w:r>
      <w:r>
        <w:rPr>
          <w:rFonts w:ascii="Arial" w:hAnsi="Arial" w:cs="Arial"/>
          <w:sz w:val="32"/>
          <w:szCs w:val="32"/>
        </w:rPr>
        <w:t xml:space="preserve">in the customary year-end Supp Budget I am filing today, </w:t>
      </w:r>
      <w:r w:rsidRPr="00F04441">
        <w:rPr>
          <w:rFonts w:ascii="Arial" w:hAnsi="Arial" w:cs="Arial"/>
          <w:sz w:val="32"/>
          <w:szCs w:val="32"/>
        </w:rPr>
        <w:t>additional budget management tools to ensure that we are well-positioned to capitalize on opportunities and solve problems while maintaining a balanced budget</w:t>
      </w:r>
      <w:r>
        <w:rPr>
          <w:rFonts w:ascii="Arial" w:hAnsi="Arial" w:cs="Arial"/>
          <w:sz w:val="32"/>
          <w:szCs w:val="32"/>
        </w:rPr>
        <w:t>, particularly during the remaining months of the Term when the Legislature is not in formal session</w:t>
      </w:r>
      <w:r w:rsidRPr="00F04441">
        <w:rPr>
          <w:rFonts w:ascii="Arial" w:hAnsi="Arial" w:cs="Arial"/>
          <w:sz w:val="32"/>
          <w:szCs w:val="32"/>
        </w:rPr>
        <w:t xml:space="preserve">.  </w:t>
      </w:r>
      <w:r w:rsidR="0004118C" w:rsidRPr="0004118C">
        <w:rPr>
          <w:rFonts w:ascii="Arial" w:hAnsi="Arial" w:cs="Arial"/>
          <w:sz w:val="32"/>
          <w:szCs w:val="32"/>
        </w:rPr>
        <w:t xml:space="preserve">The proposal allows </w:t>
      </w:r>
      <w:r w:rsidR="0004118C">
        <w:rPr>
          <w:rFonts w:ascii="Arial" w:hAnsi="Arial" w:cs="Arial"/>
          <w:sz w:val="32"/>
          <w:szCs w:val="32"/>
        </w:rPr>
        <w:t>me to</w:t>
      </w:r>
      <w:r w:rsidR="00D828DF">
        <w:rPr>
          <w:rFonts w:ascii="Arial" w:hAnsi="Arial" w:cs="Arial"/>
          <w:sz w:val="32"/>
          <w:szCs w:val="32"/>
        </w:rPr>
        <w:t xml:space="preserve"> make spending</w:t>
      </w:r>
      <w:r w:rsidR="00CF0E0B">
        <w:rPr>
          <w:rFonts w:ascii="Arial" w:hAnsi="Arial" w:cs="Arial"/>
          <w:sz w:val="32"/>
          <w:szCs w:val="32"/>
        </w:rPr>
        <w:t xml:space="preserve"> </w:t>
      </w:r>
      <w:r w:rsidR="0004118C" w:rsidRPr="0004118C">
        <w:rPr>
          <w:rFonts w:ascii="Arial" w:hAnsi="Arial" w:cs="Arial"/>
          <w:sz w:val="32"/>
          <w:szCs w:val="32"/>
        </w:rPr>
        <w:t xml:space="preserve">reductions if </w:t>
      </w:r>
      <w:r w:rsidR="0004118C">
        <w:rPr>
          <w:rFonts w:ascii="Arial" w:hAnsi="Arial" w:cs="Arial"/>
          <w:sz w:val="32"/>
          <w:szCs w:val="32"/>
        </w:rPr>
        <w:br/>
        <w:t xml:space="preserve">Secretary Shor </w:t>
      </w:r>
      <w:r w:rsidR="0004118C" w:rsidRPr="0004118C">
        <w:rPr>
          <w:rFonts w:ascii="Arial" w:hAnsi="Arial" w:cs="Arial"/>
          <w:sz w:val="32"/>
          <w:szCs w:val="32"/>
        </w:rPr>
        <w:t xml:space="preserve">determines that budgeted revenues will be insufficient to meet </w:t>
      </w:r>
      <w:r w:rsidR="00D828DF">
        <w:rPr>
          <w:rFonts w:ascii="Arial" w:hAnsi="Arial" w:cs="Arial"/>
          <w:sz w:val="32"/>
          <w:szCs w:val="32"/>
        </w:rPr>
        <w:t xml:space="preserve">anticipated </w:t>
      </w:r>
      <w:r w:rsidR="0004118C" w:rsidRPr="0004118C">
        <w:rPr>
          <w:rFonts w:ascii="Arial" w:hAnsi="Arial" w:cs="Arial"/>
          <w:sz w:val="32"/>
          <w:szCs w:val="32"/>
        </w:rPr>
        <w:t xml:space="preserve">expenditures and to </w:t>
      </w:r>
      <w:r w:rsidR="0004118C">
        <w:rPr>
          <w:rFonts w:ascii="Arial" w:hAnsi="Arial" w:cs="Arial"/>
          <w:sz w:val="32"/>
          <w:szCs w:val="32"/>
        </w:rPr>
        <w:t xml:space="preserve">reduce spending across state government, not just to our executive </w:t>
      </w:r>
      <w:r w:rsidR="0004118C">
        <w:rPr>
          <w:rFonts w:ascii="Arial" w:hAnsi="Arial" w:cs="Arial"/>
          <w:sz w:val="32"/>
          <w:szCs w:val="32"/>
        </w:rPr>
        <w:lastRenderedPageBreak/>
        <w:t>branch agencies</w:t>
      </w:r>
      <w:r w:rsidR="005F1AFF">
        <w:rPr>
          <w:rFonts w:ascii="Arial" w:hAnsi="Arial" w:cs="Arial"/>
          <w:sz w:val="32"/>
          <w:szCs w:val="32"/>
        </w:rPr>
        <w:t xml:space="preserve">.  </w:t>
      </w:r>
      <w:r>
        <w:rPr>
          <w:rFonts w:ascii="Arial" w:hAnsi="Arial" w:cs="Arial"/>
          <w:sz w:val="32"/>
          <w:szCs w:val="32"/>
        </w:rPr>
        <w:t>S</w:t>
      </w:r>
      <w:r w:rsidRPr="00F04441">
        <w:rPr>
          <w:rFonts w:ascii="Arial" w:hAnsi="Arial" w:cs="Arial"/>
          <w:sz w:val="32"/>
          <w:szCs w:val="32"/>
        </w:rPr>
        <w:t xml:space="preserve">ome </w:t>
      </w:r>
      <w:r>
        <w:rPr>
          <w:rFonts w:ascii="Arial" w:hAnsi="Arial" w:cs="Arial"/>
          <w:sz w:val="32"/>
          <w:szCs w:val="32"/>
        </w:rPr>
        <w:t>may</w:t>
      </w:r>
      <w:r w:rsidRPr="00F04441">
        <w:rPr>
          <w:rFonts w:ascii="Arial" w:hAnsi="Arial" w:cs="Arial"/>
          <w:sz w:val="32"/>
          <w:szCs w:val="32"/>
        </w:rPr>
        <w:t xml:space="preserve"> think </w:t>
      </w:r>
      <w:r>
        <w:rPr>
          <w:rFonts w:ascii="Arial" w:hAnsi="Arial" w:cs="Arial"/>
          <w:sz w:val="32"/>
          <w:szCs w:val="32"/>
        </w:rPr>
        <w:t>governors already have such</w:t>
      </w:r>
      <w:r w:rsidRPr="00F04441">
        <w:rPr>
          <w:rFonts w:ascii="Arial" w:hAnsi="Arial" w:cs="Arial"/>
          <w:sz w:val="32"/>
          <w:szCs w:val="32"/>
        </w:rPr>
        <w:t xml:space="preserve"> tools</w:t>
      </w:r>
      <w:r>
        <w:rPr>
          <w:rFonts w:ascii="Arial" w:hAnsi="Arial" w:cs="Arial"/>
          <w:sz w:val="32"/>
          <w:szCs w:val="32"/>
        </w:rPr>
        <w:t>.  T</w:t>
      </w:r>
      <w:r w:rsidRPr="00F04441">
        <w:rPr>
          <w:rFonts w:ascii="Arial" w:hAnsi="Arial" w:cs="Arial"/>
          <w:sz w:val="32"/>
          <w:szCs w:val="32"/>
        </w:rPr>
        <w:t xml:space="preserve">he truth is they </w:t>
      </w:r>
      <w:r>
        <w:rPr>
          <w:rFonts w:ascii="Arial" w:hAnsi="Arial" w:cs="Arial"/>
          <w:sz w:val="32"/>
          <w:szCs w:val="32"/>
        </w:rPr>
        <w:t>don’t, but they should</w:t>
      </w:r>
      <w:r w:rsidRPr="00F04441">
        <w:rPr>
          <w:rFonts w:ascii="Arial" w:hAnsi="Arial" w:cs="Arial"/>
          <w:sz w:val="32"/>
          <w:szCs w:val="32"/>
        </w:rPr>
        <w:t xml:space="preserve">. </w:t>
      </w:r>
    </w:p>
    <w:p w:rsidR="000C6AB4" w:rsidRPr="00F04441" w:rsidRDefault="000C6AB4" w:rsidP="000C6AB4">
      <w:pPr>
        <w:pStyle w:val="NoSpacing"/>
        <w:spacing w:line="480" w:lineRule="auto"/>
        <w:ind w:firstLine="720"/>
        <w:rPr>
          <w:rFonts w:ascii="Arial" w:hAnsi="Arial" w:cs="Arial"/>
          <w:sz w:val="32"/>
          <w:szCs w:val="32"/>
        </w:rPr>
      </w:pPr>
    </w:p>
    <w:p w:rsidR="00FE051D" w:rsidRDefault="00975A8D" w:rsidP="00F04441">
      <w:pPr>
        <w:pStyle w:val="NoSpacing"/>
        <w:spacing w:line="480" w:lineRule="auto"/>
        <w:ind w:firstLine="720"/>
        <w:rPr>
          <w:rFonts w:ascii="Arial" w:hAnsi="Arial" w:cs="Arial"/>
          <w:sz w:val="32"/>
          <w:szCs w:val="32"/>
        </w:rPr>
      </w:pPr>
      <w:r w:rsidRPr="00F04441">
        <w:rPr>
          <w:rFonts w:ascii="Arial" w:hAnsi="Arial" w:cs="Arial"/>
          <w:sz w:val="32"/>
          <w:szCs w:val="32"/>
        </w:rPr>
        <w:t>O</w:t>
      </w:r>
      <w:r w:rsidR="00FF4A2E" w:rsidRPr="00F04441">
        <w:rPr>
          <w:rFonts w:ascii="Arial" w:hAnsi="Arial" w:cs="Arial"/>
          <w:sz w:val="32"/>
          <w:szCs w:val="32"/>
        </w:rPr>
        <w:t xml:space="preserve">ver the past </w:t>
      </w:r>
      <w:r w:rsidR="00FE051D" w:rsidRPr="00F04441">
        <w:rPr>
          <w:rFonts w:ascii="Arial" w:hAnsi="Arial" w:cs="Arial"/>
          <w:sz w:val="32"/>
          <w:szCs w:val="32"/>
        </w:rPr>
        <w:t xml:space="preserve">eight years, my administration has </w:t>
      </w:r>
      <w:r w:rsidRPr="00F04441">
        <w:rPr>
          <w:rFonts w:ascii="Arial" w:hAnsi="Arial" w:cs="Arial"/>
          <w:sz w:val="32"/>
          <w:szCs w:val="32"/>
        </w:rPr>
        <w:t>worked with the Legislature to</w:t>
      </w:r>
      <w:r w:rsidR="00FF4A2E" w:rsidRPr="00F04441">
        <w:rPr>
          <w:rFonts w:ascii="Arial" w:hAnsi="Arial" w:cs="Arial"/>
          <w:sz w:val="32"/>
          <w:szCs w:val="32"/>
        </w:rPr>
        <w:t xml:space="preserve"> </w:t>
      </w:r>
      <w:r w:rsidR="0061291E">
        <w:rPr>
          <w:rFonts w:ascii="Arial" w:hAnsi="Arial" w:cs="Arial"/>
          <w:sz w:val="32"/>
          <w:szCs w:val="32"/>
        </w:rPr>
        <w:t>reform</w:t>
      </w:r>
      <w:r w:rsidR="00FF4A2E" w:rsidRPr="00F04441">
        <w:rPr>
          <w:rFonts w:ascii="Arial" w:hAnsi="Arial" w:cs="Arial"/>
          <w:sz w:val="32"/>
          <w:szCs w:val="32"/>
        </w:rPr>
        <w:t xml:space="preserve"> </w:t>
      </w:r>
      <w:r w:rsidR="0061291E">
        <w:rPr>
          <w:rFonts w:ascii="Arial" w:hAnsi="Arial" w:cs="Arial"/>
          <w:sz w:val="32"/>
          <w:szCs w:val="32"/>
        </w:rPr>
        <w:t xml:space="preserve">the </w:t>
      </w:r>
      <w:r w:rsidR="00FF4A2E" w:rsidRPr="00F04441">
        <w:rPr>
          <w:rFonts w:ascii="Arial" w:hAnsi="Arial" w:cs="Arial"/>
          <w:sz w:val="32"/>
          <w:szCs w:val="32"/>
        </w:rPr>
        <w:t>pension</w:t>
      </w:r>
      <w:r w:rsidR="0061291E">
        <w:rPr>
          <w:rFonts w:ascii="Arial" w:hAnsi="Arial" w:cs="Arial"/>
          <w:sz w:val="32"/>
          <w:szCs w:val="32"/>
        </w:rPr>
        <w:t xml:space="preserve"> system</w:t>
      </w:r>
      <w:r w:rsidR="00FF4A2E" w:rsidRPr="00F04441">
        <w:rPr>
          <w:rFonts w:ascii="Arial" w:hAnsi="Arial" w:cs="Arial"/>
          <w:sz w:val="32"/>
          <w:szCs w:val="32"/>
        </w:rPr>
        <w:t xml:space="preserve">, </w:t>
      </w:r>
      <w:r w:rsidR="0061291E">
        <w:rPr>
          <w:rFonts w:ascii="Arial" w:hAnsi="Arial" w:cs="Arial"/>
          <w:sz w:val="32"/>
          <w:szCs w:val="32"/>
        </w:rPr>
        <w:t xml:space="preserve">the </w:t>
      </w:r>
      <w:r w:rsidR="00FF4A2E" w:rsidRPr="00F04441">
        <w:rPr>
          <w:rFonts w:ascii="Arial" w:hAnsi="Arial" w:cs="Arial"/>
          <w:sz w:val="32"/>
          <w:szCs w:val="32"/>
        </w:rPr>
        <w:t>ethics</w:t>
      </w:r>
      <w:r w:rsidR="0061291E">
        <w:rPr>
          <w:rFonts w:ascii="Arial" w:hAnsi="Arial" w:cs="Arial"/>
          <w:sz w:val="32"/>
          <w:szCs w:val="32"/>
        </w:rPr>
        <w:t xml:space="preserve"> rules</w:t>
      </w:r>
      <w:r w:rsidR="00FF4A2E" w:rsidRPr="00F04441">
        <w:rPr>
          <w:rFonts w:ascii="Arial" w:hAnsi="Arial" w:cs="Arial"/>
          <w:sz w:val="32"/>
          <w:szCs w:val="32"/>
        </w:rPr>
        <w:t xml:space="preserve">, </w:t>
      </w:r>
      <w:r w:rsidR="0061291E">
        <w:rPr>
          <w:rFonts w:ascii="Arial" w:hAnsi="Arial" w:cs="Arial"/>
          <w:sz w:val="32"/>
          <w:szCs w:val="32"/>
        </w:rPr>
        <w:t xml:space="preserve">the </w:t>
      </w:r>
      <w:r w:rsidR="00FF4A2E" w:rsidRPr="00F04441">
        <w:rPr>
          <w:rFonts w:ascii="Arial" w:hAnsi="Arial" w:cs="Arial"/>
          <w:sz w:val="32"/>
          <w:szCs w:val="32"/>
        </w:rPr>
        <w:t>transportation</w:t>
      </w:r>
      <w:r w:rsidR="0061291E">
        <w:rPr>
          <w:rFonts w:ascii="Arial" w:hAnsi="Arial" w:cs="Arial"/>
          <w:sz w:val="32"/>
          <w:szCs w:val="32"/>
        </w:rPr>
        <w:t xml:space="preserve"> bureaucracy</w:t>
      </w:r>
      <w:r w:rsidR="00FF4A2E" w:rsidRPr="00F04441">
        <w:rPr>
          <w:rFonts w:ascii="Arial" w:hAnsi="Arial" w:cs="Arial"/>
          <w:sz w:val="32"/>
          <w:szCs w:val="32"/>
        </w:rPr>
        <w:t xml:space="preserve">, municipal health insurance and </w:t>
      </w:r>
      <w:r w:rsidR="0061291E">
        <w:rPr>
          <w:rFonts w:ascii="Arial" w:hAnsi="Arial" w:cs="Arial"/>
          <w:sz w:val="32"/>
          <w:szCs w:val="32"/>
        </w:rPr>
        <w:t>much more.  Alongside reforms in auto insurance</w:t>
      </w:r>
      <w:r w:rsidR="009E177D">
        <w:rPr>
          <w:rFonts w:ascii="Arial" w:hAnsi="Arial" w:cs="Arial"/>
          <w:sz w:val="32"/>
          <w:szCs w:val="32"/>
        </w:rPr>
        <w:t xml:space="preserve"> and business regulation, and reductions in health care premiums</w:t>
      </w:r>
      <w:r w:rsidR="00CE13E4">
        <w:rPr>
          <w:rFonts w:ascii="Arial" w:hAnsi="Arial" w:cs="Arial"/>
          <w:sz w:val="32"/>
          <w:szCs w:val="32"/>
        </w:rPr>
        <w:t>,</w:t>
      </w:r>
      <w:r w:rsidR="00276D13">
        <w:rPr>
          <w:rFonts w:ascii="Arial" w:hAnsi="Arial" w:cs="Arial"/>
          <w:sz w:val="32"/>
          <w:szCs w:val="32"/>
        </w:rPr>
        <w:t xml:space="preserve"> we</w:t>
      </w:r>
      <w:r w:rsidR="0061291E">
        <w:rPr>
          <w:rFonts w:ascii="Arial" w:hAnsi="Arial" w:cs="Arial"/>
          <w:sz w:val="32"/>
          <w:szCs w:val="32"/>
        </w:rPr>
        <w:t xml:space="preserve"> </w:t>
      </w:r>
      <w:r w:rsidR="00FF4A2E" w:rsidRPr="00F04441">
        <w:rPr>
          <w:rFonts w:ascii="Arial" w:hAnsi="Arial" w:cs="Arial"/>
          <w:sz w:val="32"/>
          <w:szCs w:val="32"/>
        </w:rPr>
        <w:t>have improve</w:t>
      </w:r>
      <w:r w:rsidRPr="00F04441">
        <w:rPr>
          <w:rFonts w:ascii="Arial" w:hAnsi="Arial" w:cs="Arial"/>
          <w:sz w:val="32"/>
          <w:szCs w:val="32"/>
        </w:rPr>
        <w:t>d</w:t>
      </w:r>
      <w:r w:rsidR="00FF4A2E" w:rsidRPr="00F04441">
        <w:rPr>
          <w:rFonts w:ascii="Arial" w:hAnsi="Arial" w:cs="Arial"/>
          <w:sz w:val="32"/>
          <w:szCs w:val="32"/>
        </w:rPr>
        <w:t xml:space="preserve"> performance</w:t>
      </w:r>
      <w:r w:rsidR="00276D13">
        <w:rPr>
          <w:rFonts w:ascii="Arial" w:hAnsi="Arial" w:cs="Arial"/>
          <w:sz w:val="32"/>
          <w:szCs w:val="32"/>
        </w:rPr>
        <w:t>,</w:t>
      </w:r>
      <w:r w:rsidR="00FF4A2E" w:rsidRPr="00F04441">
        <w:rPr>
          <w:rFonts w:ascii="Arial" w:hAnsi="Arial" w:cs="Arial"/>
          <w:sz w:val="32"/>
          <w:szCs w:val="32"/>
        </w:rPr>
        <w:t xml:space="preserve"> </w:t>
      </w:r>
      <w:r w:rsidR="00FE051D" w:rsidRPr="00F04441">
        <w:rPr>
          <w:rFonts w:ascii="Arial" w:hAnsi="Arial" w:cs="Arial"/>
          <w:sz w:val="32"/>
          <w:szCs w:val="32"/>
        </w:rPr>
        <w:t>promoted</w:t>
      </w:r>
      <w:r w:rsidR="00FF4A2E" w:rsidRPr="00F04441">
        <w:rPr>
          <w:rFonts w:ascii="Arial" w:hAnsi="Arial" w:cs="Arial"/>
          <w:sz w:val="32"/>
          <w:szCs w:val="32"/>
        </w:rPr>
        <w:t xml:space="preserve"> long-term fiscal sustainability</w:t>
      </w:r>
      <w:r w:rsidR="00276D13">
        <w:rPr>
          <w:rFonts w:ascii="Arial" w:hAnsi="Arial" w:cs="Arial"/>
          <w:sz w:val="32"/>
          <w:szCs w:val="32"/>
        </w:rPr>
        <w:t xml:space="preserve">, and saved our citizens </w:t>
      </w:r>
      <w:r w:rsidR="00276D13" w:rsidRPr="005F1AFF">
        <w:rPr>
          <w:rFonts w:ascii="Arial" w:hAnsi="Arial" w:cs="Arial"/>
          <w:sz w:val="32"/>
          <w:szCs w:val="32"/>
        </w:rPr>
        <w:t>billions of dollars</w:t>
      </w:r>
      <w:r w:rsidR="00FA7959" w:rsidRPr="005F1AFF">
        <w:rPr>
          <w:rFonts w:ascii="Arial" w:hAnsi="Arial" w:cs="Arial"/>
          <w:sz w:val="32"/>
          <w:szCs w:val="32"/>
        </w:rPr>
        <w:t>.</w:t>
      </w:r>
      <w:r w:rsidR="00FF4A2E" w:rsidRPr="00F04441">
        <w:rPr>
          <w:rFonts w:ascii="Arial" w:hAnsi="Arial" w:cs="Arial"/>
          <w:sz w:val="32"/>
          <w:szCs w:val="32"/>
        </w:rPr>
        <w:t xml:space="preserve"> </w:t>
      </w:r>
      <w:r w:rsidR="00FE051D" w:rsidRPr="00F04441">
        <w:rPr>
          <w:rFonts w:ascii="Arial" w:hAnsi="Arial" w:cs="Arial"/>
          <w:sz w:val="32"/>
          <w:szCs w:val="32"/>
        </w:rPr>
        <w:t xml:space="preserve">  </w:t>
      </w:r>
    </w:p>
    <w:p w:rsidR="00F04441" w:rsidRPr="00F04441" w:rsidRDefault="00F04441" w:rsidP="000C221A">
      <w:pPr>
        <w:pStyle w:val="NoSpacing"/>
        <w:spacing w:line="480" w:lineRule="auto"/>
        <w:rPr>
          <w:rFonts w:ascii="Arial" w:hAnsi="Arial" w:cs="Arial"/>
          <w:sz w:val="32"/>
          <w:szCs w:val="32"/>
        </w:rPr>
      </w:pPr>
    </w:p>
    <w:p w:rsidR="00BE7304" w:rsidRDefault="00D47A5D" w:rsidP="00F04441">
      <w:pPr>
        <w:pStyle w:val="NoSpacing"/>
        <w:spacing w:line="480" w:lineRule="auto"/>
        <w:ind w:firstLine="720"/>
        <w:rPr>
          <w:rFonts w:ascii="Arial" w:hAnsi="Arial" w:cs="Arial"/>
          <w:sz w:val="32"/>
          <w:szCs w:val="32"/>
        </w:rPr>
      </w:pPr>
      <w:r w:rsidRPr="00F04441">
        <w:rPr>
          <w:rFonts w:ascii="Arial" w:hAnsi="Arial" w:cs="Arial"/>
          <w:sz w:val="32"/>
          <w:szCs w:val="32"/>
        </w:rPr>
        <w:t xml:space="preserve">But </w:t>
      </w:r>
      <w:r w:rsidR="00CE13E4">
        <w:rPr>
          <w:rFonts w:ascii="Arial" w:hAnsi="Arial" w:cs="Arial"/>
          <w:sz w:val="32"/>
          <w:szCs w:val="32"/>
        </w:rPr>
        <w:t xml:space="preserve">not everything goes right.  And this budget includes the </w:t>
      </w:r>
      <w:r w:rsidR="00D16195">
        <w:rPr>
          <w:rFonts w:ascii="Arial" w:hAnsi="Arial" w:cs="Arial"/>
          <w:sz w:val="32"/>
          <w:szCs w:val="32"/>
        </w:rPr>
        <w:t>resources</w:t>
      </w:r>
      <w:r w:rsidR="00CE13E4">
        <w:rPr>
          <w:rFonts w:ascii="Arial" w:hAnsi="Arial" w:cs="Arial"/>
          <w:sz w:val="32"/>
          <w:szCs w:val="32"/>
        </w:rPr>
        <w:t xml:space="preserve"> we have sought to help us address things that go wrong.</w:t>
      </w:r>
      <w:r w:rsidR="00BE7304" w:rsidRPr="00F04441">
        <w:rPr>
          <w:rFonts w:ascii="Arial" w:hAnsi="Arial" w:cs="Arial"/>
          <w:sz w:val="32"/>
          <w:szCs w:val="32"/>
        </w:rPr>
        <w:t xml:space="preserve">  </w:t>
      </w:r>
    </w:p>
    <w:p w:rsidR="00F04441" w:rsidRPr="00F04441" w:rsidRDefault="00F04441" w:rsidP="00F04441">
      <w:pPr>
        <w:pStyle w:val="NoSpacing"/>
        <w:spacing w:line="480" w:lineRule="auto"/>
        <w:ind w:firstLine="720"/>
        <w:rPr>
          <w:rFonts w:ascii="Arial" w:hAnsi="Arial" w:cs="Arial"/>
          <w:sz w:val="32"/>
          <w:szCs w:val="32"/>
        </w:rPr>
      </w:pPr>
    </w:p>
    <w:p w:rsidR="00BE7304" w:rsidRDefault="00CE13E4" w:rsidP="00F04441">
      <w:pPr>
        <w:pStyle w:val="NoSpacing"/>
        <w:spacing w:line="480" w:lineRule="auto"/>
        <w:ind w:firstLine="720"/>
        <w:rPr>
          <w:rFonts w:ascii="Arial" w:hAnsi="Arial" w:cs="Arial"/>
          <w:sz w:val="32"/>
          <w:szCs w:val="32"/>
        </w:rPr>
      </w:pPr>
      <w:r>
        <w:rPr>
          <w:rFonts w:ascii="Arial" w:hAnsi="Arial" w:cs="Arial"/>
          <w:sz w:val="32"/>
          <w:szCs w:val="32"/>
        </w:rPr>
        <w:t>The entire region is facing</w:t>
      </w:r>
      <w:r w:rsidR="00EE008D" w:rsidRPr="00F04441">
        <w:rPr>
          <w:rFonts w:ascii="Arial" w:hAnsi="Arial" w:cs="Arial"/>
          <w:sz w:val="32"/>
          <w:szCs w:val="32"/>
        </w:rPr>
        <w:t xml:space="preserve"> an opioid epidemic</w:t>
      </w:r>
      <w:r>
        <w:rPr>
          <w:rFonts w:ascii="Arial" w:hAnsi="Arial" w:cs="Arial"/>
          <w:sz w:val="32"/>
          <w:szCs w:val="32"/>
        </w:rPr>
        <w:t>.  W</w:t>
      </w:r>
      <w:r w:rsidR="006A2B29">
        <w:rPr>
          <w:rFonts w:ascii="Arial" w:hAnsi="Arial" w:cs="Arial"/>
          <w:sz w:val="32"/>
          <w:szCs w:val="32"/>
        </w:rPr>
        <w:t>ith the help of experts inside and outside of government, w</w:t>
      </w:r>
      <w:r>
        <w:rPr>
          <w:rFonts w:ascii="Arial" w:hAnsi="Arial" w:cs="Arial"/>
          <w:sz w:val="32"/>
          <w:szCs w:val="32"/>
        </w:rPr>
        <w:t>e develop</w:t>
      </w:r>
      <w:r w:rsidR="006A2B29">
        <w:rPr>
          <w:rFonts w:ascii="Arial" w:hAnsi="Arial" w:cs="Arial"/>
          <w:sz w:val="32"/>
          <w:szCs w:val="32"/>
        </w:rPr>
        <w:t>ed</w:t>
      </w:r>
      <w:r w:rsidR="00EE008D" w:rsidRPr="00F04441">
        <w:rPr>
          <w:rFonts w:ascii="Arial" w:hAnsi="Arial" w:cs="Arial"/>
          <w:sz w:val="32"/>
          <w:szCs w:val="32"/>
        </w:rPr>
        <w:t xml:space="preserve"> a strategy to </w:t>
      </w:r>
      <w:r w:rsidR="00BE7304" w:rsidRPr="00F04441">
        <w:rPr>
          <w:rFonts w:ascii="Arial" w:hAnsi="Arial" w:cs="Arial"/>
          <w:sz w:val="32"/>
          <w:szCs w:val="32"/>
        </w:rPr>
        <w:t xml:space="preserve">address </w:t>
      </w:r>
      <w:r>
        <w:rPr>
          <w:rFonts w:ascii="Arial" w:hAnsi="Arial" w:cs="Arial"/>
          <w:sz w:val="32"/>
          <w:szCs w:val="32"/>
        </w:rPr>
        <w:t>it</w:t>
      </w:r>
      <w:r w:rsidR="00BE7304" w:rsidRPr="00F04441">
        <w:rPr>
          <w:rFonts w:ascii="Arial" w:hAnsi="Arial" w:cs="Arial"/>
          <w:sz w:val="32"/>
          <w:szCs w:val="32"/>
        </w:rPr>
        <w:t xml:space="preserve"> through an emphasis on prevention, </w:t>
      </w:r>
      <w:r w:rsidR="00BE7304" w:rsidRPr="00F04441">
        <w:rPr>
          <w:rFonts w:ascii="Arial" w:hAnsi="Arial" w:cs="Arial"/>
          <w:sz w:val="32"/>
          <w:szCs w:val="32"/>
        </w:rPr>
        <w:lastRenderedPageBreak/>
        <w:t xml:space="preserve">intervention, treatment and recovery.  </w:t>
      </w:r>
      <w:r>
        <w:rPr>
          <w:rFonts w:ascii="Arial" w:hAnsi="Arial" w:cs="Arial"/>
          <w:sz w:val="32"/>
          <w:szCs w:val="32"/>
        </w:rPr>
        <w:t xml:space="preserve">This budget funds that </w:t>
      </w:r>
      <w:r w:rsidR="00D16195">
        <w:rPr>
          <w:rFonts w:ascii="Arial" w:hAnsi="Arial" w:cs="Arial"/>
          <w:sz w:val="32"/>
          <w:szCs w:val="32"/>
        </w:rPr>
        <w:t>strategy</w:t>
      </w:r>
      <w:r>
        <w:rPr>
          <w:rFonts w:ascii="Arial" w:hAnsi="Arial" w:cs="Arial"/>
          <w:sz w:val="32"/>
          <w:szCs w:val="32"/>
        </w:rPr>
        <w:t>.</w:t>
      </w:r>
    </w:p>
    <w:p w:rsidR="000C221A" w:rsidRPr="00F04441" w:rsidRDefault="000C221A" w:rsidP="00F04441">
      <w:pPr>
        <w:pStyle w:val="NoSpacing"/>
        <w:spacing w:line="480" w:lineRule="auto"/>
        <w:ind w:firstLine="720"/>
        <w:rPr>
          <w:rFonts w:ascii="Arial" w:hAnsi="Arial" w:cs="Arial"/>
          <w:sz w:val="32"/>
          <w:szCs w:val="32"/>
        </w:rPr>
      </w:pPr>
    </w:p>
    <w:p w:rsidR="00EE008D" w:rsidRDefault="00CE13E4" w:rsidP="00F04441">
      <w:pPr>
        <w:pStyle w:val="NoSpacing"/>
        <w:spacing w:line="480" w:lineRule="auto"/>
        <w:ind w:firstLine="720"/>
        <w:rPr>
          <w:rFonts w:ascii="Arial" w:hAnsi="Arial" w:cs="Arial"/>
          <w:sz w:val="32"/>
          <w:szCs w:val="32"/>
        </w:rPr>
      </w:pPr>
      <w:r>
        <w:rPr>
          <w:rFonts w:ascii="Arial" w:hAnsi="Arial" w:cs="Arial"/>
          <w:sz w:val="32"/>
          <w:szCs w:val="32"/>
        </w:rPr>
        <w:t>To</w:t>
      </w:r>
      <w:r w:rsidRPr="00F04441">
        <w:rPr>
          <w:rFonts w:ascii="Arial" w:hAnsi="Arial" w:cs="Arial"/>
          <w:sz w:val="32"/>
          <w:szCs w:val="32"/>
        </w:rPr>
        <w:t xml:space="preserve"> ensure the safety of children in </w:t>
      </w:r>
      <w:r>
        <w:rPr>
          <w:rFonts w:ascii="Arial" w:hAnsi="Arial" w:cs="Arial"/>
          <w:sz w:val="32"/>
          <w:szCs w:val="32"/>
        </w:rPr>
        <w:t>state</w:t>
      </w:r>
      <w:r w:rsidRPr="00F04441">
        <w:rPr>
          <w:rFonts w:ascii="Arial" w:hAnsi="Arial" w:cs="Arial"/>
          <w:sz w:val="32"/>
          <w:szCs w:val="32"/>
        </w:rPr>
        <w:t xml:space="preserve"> care, </w:t>
      </w:r>
      <w:r>
        <w:rPr>
          <w:rFonts w:ascii="Arial" w:hAnsi="Arial" w:cs="Arial"/>
          <w:sz w:val="32"/>
          <w:szCs w:val="32"/>
        </w:rPr>
        <w:t>our</w:t>
      </w:r>
      <w:r w:rsidR="00EE008D" w:rsidRPr="00F04441">
        <w:rPr>
          <w:rFonts w:ascii="Arial" w:hAnsi="Arial" w:cs="Arial"/>
          <w:sz w:val="32"/>
          <w:szCs w:val="32"/>
        </w:rPr>
        <w:t xml:space="preserve"> child welfare agency needed significant staffing </w:t>
      </w:r>
      <w:r>
        <w:rPr>
          <w:rFonts w:ascii="Arial" w:hAnsi="Arial" w:cs="Arial"/>
          <w:sz w:val="32"/>
          <w:szCs w:val="32"/>
        </w:rPr>
        <w:t xml:space="preserve">increases </w:t>
      </w:r>
      <w:r w:rsidR="00EE008D" w:rsidRPr="00F04441">
        <w:rPr>
          <w:rFonts w:ascii="Arial" w:hAnsi="Arial" w:cs="Arial"/>
          <w:sz w:val="32"/>
          <w:szCs w:val="32"/>
        </w:rPr>
        <w:t xml:space="preserve">and </w:t>
      </w:r>
      <w:r w:rsidR="00D16195">
        <w:rPr>
          <w:rFonts w:ascii="Arial" w:hAnsi="Arial" w:cs="Arial"/>
          <w:sz w:val="32"/>
          <w:szCs w:val="32"/>
        </w:rPr>
        <w:t xml:space="preserve">new </w:t>
      </w:r>
      <w:r>
        <w:rPr>
          <w:rFonts w:ascii="Arial" w:hAnsi="Arial" w:cs="Arial"/>
          <w:sz w:val="32"/>
          <w:szCs w:val="32"/>
        </w:rPr>
        <w:t xml:space="preserve">technology.  This budget </w:t>
      </w:r>
      <w:r w:rsidR="00EE008D" w:rsidRPr="00F04441">
        <w:rPr>
          <w:rFonts w:ascii="Arial" w:hAnsi="Arial" w:cs="Arial"/>
          <w:sz w:val="32"/>
          <w:szCs w:val="32"/>
        </w:rPr>
        <w:t>fund</w:t>
      </w:r>
      <w:r>
        <w:rPr>
          <w:rFonts w:ascii="Arial" w:hAnsi="Arial" w:cs="Arial"/>
          <w:sz w:val="32"/>
          <w:szCs w:val="32"/>
        </w:rPr>
        <w:t>s</w:t>
      </w:r>
      <w:r w:rsidR="00EE008D" w:rsidRPr="00F04441">
        <w:rPr>
          <w:rFonts w:ascii="Arial" w:hAnsi="Arial" w:cs="Arial"/>
          <w:sz w:val="32"/>
          <w:szCs w:val="32"/>
        </w:rPr>
        <w:t xml:space="preserve"> those needs.  </w:t>
      </w:r>
    </w:p>
    <w:p w:rsidR="00F04441" w:rsidRPr="00F04441" w:rsidRDefault="00F04441" w:rsidP="00F04441">
      <w:pPr>
        <w:pStyle w:val="NoSpacing"/>
        <w:spacing w:line="480" w:lineRule="auto"/>
        <w:ind w:firstLine="720"/>
        <w:rPr>
          <w:rFonts w:ascii="Arial" w:hAnsi="Arial" w:cs="Arial"/>
          <w:sz w:val="32"/>
          <w:szCs w:val="32"/>
        </w:rPr>
      </w:pPr>
    </w:p>
    <w:p w:rsidR="00BE7304" w:rsidRDefault="00CE13E4" w:rsidP="00F04441">
      <w:pPr>
        <w:pStyle w:val="NoSpacing"/>
        <w:spacing w:line="480" w:lineRule="auto"/>
        <w:ind w:firstLine="720"/>
        <w:rPr>
          <w:rFonts w:ascii="Arial" w:hAnsi="Arial" w:cs="Arial"/>
          <w:sz w:val="32"/>
          <w:szCs w:val="32"/>
        </w:rPr>
      </w:pPr>
      <w:r>
        <w:rPr>
          <w:rFonts w:ascii="Arial" w:hAnsi="Arial" w:cs="Arial"/>
          <w:sz w:val="32"/>
          <w:szCs w:val="32"/>
        </w:rPr>
        <w:t xml:space="preserve">Confronted with reasons to rethink the care and treatment of </w:t>
      </w:r>
      <w:r w:rsidR="0023062C" w:rsidRPr="00F04441">
        <w:rPr>
          <w:rFonts w:ascii="Arial" w:hAnsi="Arial" w:cs="Arial"/>
          <w:sz w:val="32"/>
          <w:szCs w:val="32"/>
        </w:rPr>
        <w:t xml:space="preserve">those suffering from mental illness in our criminal justice system, we crafted a comprehensive plan to </w:t>
      </w:r>
      <w:r>
        <w:rPr>
          <w:rFonts w:ascii="Arial" w:hAnsi="Arial" w:cs="Arial"/>
          <w:sz w:val="32"/>
          <w:szCs w:val="32"/>
        </w:rPr>
        <w:t xml:space="preserve">assure </w:t>
      </w:r>
      <w:r w:rsidR="00BE7304" w:rsidRPr="00F04441">
        <w:rPr>
          <w:rFonts w:ascii="Arial" w:hAnsi="Arial" w:cs="Arial"/>
          <w:sz w:val="32"/>
          <w:szCs w:val="32"/>
        </w:rPr>
        <w:t>appropriate treatment</w:t>
      </w:r>
      <w:r w:rsidR="0023062C" w:rsidRPr="00F04441">
        <w:rPr>
          <w:rFonts w:ascii="Arial" w:hAnsi="Arial" w:cs="Arial"/>
          <w:sz w:val="32"/>
          <w:szCs w:val="32"/>
        </w:rPr>
        <w:t xml:space="preserve"> </w:t>
      </w:r>
      <w:r w:rsidR="00BE7304" w:rsidRPr="00F04441">
        <w:rPr>
          <w:rFonts w:ascii="Arial" w:hAnsi="Arial" w:cs="Arial"/>
          <w:sz w:val="32"/>
          <w:szCs w:val="32"/>
        </w:rPr>
        <w:t xml:space="preserve">in appropriate settings. </w:t>
      </w:r>
      <w:r>
        <w:rPr>
          <w:rFonts w:ascii="Arial" w:hAnsi="Arial" w:cs="Arial"/>
          <w:sz w:val="32"/>
          <w:szCs w:val="32"/>
        </w:rPr>
        <w:t xml:space="preserve"> This budget funds that plan.</w:t>
      </w:r>
    </w:p>
    <w:p w:rsidR="00F04441" w:rsidRPr="00F04441" w:rsidRDefault="00CE13E4" w:rsidP="00CE13E4">
      <w:pPr>
        <w:pStyle w:val="NoSpacing"/>
        <w:tabs>
          <w:tab w:val="left" w:pos="2040"/>
        </w:tabs>
        <w:spacing w:line="480" w:lineRule="auto"/>
        <w:ind w:firstLine="720"/>
        <w:rPr>
          <w:rFonts w:ascii="Arial" w:hAnsi="Arial" w:cs="Arial"/>
          <w:sz w:val="32"/>
          <w:szCs w:val="32"/>
        </w:rPr>
      </w:pPr>
      <w:r>
        <w:rPr>
          <w:rFonts w:ascii="Arial" w:hAnsi="Arial" w:cs="Arial"/>
          <w:sz w:val="32"/>
          <w:szCs w:val="32"/>
        </w:rPr>
        <w:tab/>
      </w:r>
    </w:p>
    <w:p w:rsidR="004C163F" w:rsidRDefault="00CE13E4" w:rsidP="00F04441">
      <w:pPr>
        <w:pStyle w:val="NoSpacing"/>
        <w:spacing w:line="480" w:lineRule="auto"/>
        <w:ind w:firstLine="720"/>
        <w:rPr>
          <w:rFonts w:ascii="Arial" w:hAnsi="Arial" w:cs="Arial"/>
          <w:sz w:val="32"/>
          <w:szCs w:val="32"/>
        </w:rPr>
      </w:pPr>
      <w:r>
        <w:rPr>
          <w:rFonts w:ascii="Arial" w:hAnsi="Arial" w:cs="Arial"/>
          <w:sz w:val="32"/>
          <w:szCs w:val="32"/>
        </w:rPr>
        <w:t xml:space="preserve">For a long time around here, </w:t>
      </w:r>
      <w:r w:rsidR="000C6AB4">
        <w:rPr>
          <w:rFonts w:ascii="Arial" w:hAnsi="Arial" w:cs="Arial"/>
          <w:sz w:val="32"/>
          <w:szCs w:val="32"/>
        </w:rPr>
        <w:t>challenges</w:t>
      </w:r>
      <w:r>
        <w:rPr>
          <w:rFonts w:ascii="Arial" w:hAnsi="Arial" w:cs="Arial"/>
          <w:sz w:val="32"/>
          <w:szCs w:val="32"/>
        </w:rPr>
        <w:t xml:space="preserve"> like these </w:t>
      </w:r>
      <w:r w:rsidR="000C6AB4">
        <w:rPr>
          <w:rFonts w:ascii="Arial" w:hAnsi="Arial" w:cs="Arial"/>
          <w:sz w:val="32"/>
          <w:szCs w:val="32"/>
        </w:rPr>
        <w:t xml:space="preserve">just </w:t>
      </w:r>
      <w:r>
        <w:rPr>
          <w:rFonts w:ascii="Arial" w:hAnsi="Arial" w:cs="Arial"/>
          <w:sz w:val="32"/>
          <w:szCs w:val="32"/>
        </w:rPr>
        <w:t xml:space="preserve">got </w:t>
      </w:r>
      <w:r w:rsidR="008660C7" w:rsidRPr="00F04441">
        <w:rPr>
          <w:rFonts w:ascii="Arial" w:hAnsi="Arial" w:cs="Arial"/>
          <w:sz w:val="32"/>
          <w:szCs w:val="32"/>
        </w:rPr>
        <w:t>kicked</w:t>
      </w:r>
      <w:r w:rsidR="00E03248" w:rsidRPr="00F04441">
        <w:rPr>
          <w:rFonts w:ascii="Arial" w:hAnsi="Arial" w:cs="Arial"/>
          <w:sz w:val="32"/>
          <w:szCs w:val="32"/>
        </w:rPr>
        <w:t xml:space="preserve"> down the road</w:t>
      </w:r>
      <w:r w:rsidR="000C221A">
        <w:rPr>
          <w:rFonts w:ascii="Arial" w:hAnsi="Arial" w:cs="Arial"/>
          <w:sz w:val="32"/>
          <w:szCs w:val="32"/>
        </w:rPr>
        <w:t xml:space="preserve">.  </w:t>
      </w:r>
      <w:r w:rsidR="000C6AB4">
        <w:rPr>
          <w:rFonts w:ascii="Arial" w:hAnsi="Arial" w:cs="Arial"/>
          <w:sz w:val="32"/>
          <w:szCs w:val="32"/>
        </w:rPr>
        <w:t>Time and time again, our approach has been marked by</w:t>
      </w:r>
      <w:r w:rsidR="00E03248" w:rsidRPr="00F04441">
        <w:rPr>
          <w:rFonts w:ascii="Arial" w:hAnsi="Arial" w:cs="Arial"/>
          <w:sz w:val="32"/>
          <w:szCs w:val="32"/>
        </w:rPr>
        <w:t xml:space="preserve"> </w:t>
      </w:r>
      <w:r w:rsidR="004C163F" w:rsidRPr="00F04441">
        <w:rPr>
          <w:rFonts w:ascii="Arial" w:hAnsi="Arial" w:cs="Arial"/>
          <w:sz w:val="32"/>
          <w:szCs w:val="32"/>
        </w:rPr>
        <w:t>steady, unflinching, root cause analysis</w:t>
      </w:r>
      <w:r w:rsidR="000C6AB4">
        <w:rPr>
          <w:rFonts w:ascii="Arial" w:hAnsi="Arial" w:cs="Arial"/>
          <w:sz w:val="32"/>
          <w:szCs w:val="32"/>
        </w:rPr>
        <w:t>, followed by</w:t>
      </w:r>
      <w:r w:rsidR="004C163F" w:rsidRPr="00F04441">
        <w:rPr>
          <w:rFonts w:ascii="Arial" w:hAnsi="Arial" w:cs="Arial"/>
          <w:sz w:val="32"/>
          <w:szCs w:val="32"/>
        </w:rPr>
        <w:t xml:space="preserve"> thorough and methodical solutions.</w:t>
      </w:r>
      <w:r w:rsidR="00E03248" w:rsidRPr="00F04441">
        <w:rPr>
          <w:rFonts w:ascii="Arial" w:hAnsi="Arial" w:cs="Arial"/>
          <w:sz w:val="32"/>
          <w:szCs w:val="32"/>
        </w:rPr>
        <w:t xml:space="preserve"> </w:t>
      </w:r>
      <w:r w:rsidR="000C6AB4">
        <w:rPr>
          <w:rFonts w:ascii="Arial" w:hAnsi="Arial" w:cs="Arial"/>
          <w:sz w:val="32"/>
          <w:szCs w:val="32"/>
        </w:rPr>
        <w:t xml:space="preserve"> And I thank the Legislature for working with us in that spirit.</w:t>
      </w:r>
    </w:p>
    <w:p w:rsidR="00F04441" w:rsidRPr="00F04441" w:rsidRDefault="00F04441" w:rsidP="00F04441">
      <w:pPr>
        <w:pStyle w:val="NoSpacing"/>
        <w:spacing w:line="480" w:lineRule="auto"/>
        <w:ind w:firstLine="720"/>
        <w:rPr>
          <w:rFonts w:ascii="Arial" w:hAnsi="Arial" w:cs="Arial"/>
          <w:sz w:val="32"/>
          <w:szCs w:val="32"/>
        </w:rPr>
      </w:pPr>
    </w:p>
    <w:p w:rsidR="00610C93" w:rsidRPr="00F04441" w:rsidRDefault="00D16195" w:rsidP="00F04441">
      <w:pPr>
        <w:pStyle w:val="NoSpacing"/>
        <w:spacing w:line="480" w:lineRule="auto"/>
        <w:ind w:firstLine="720"/>
        <w:rPr>
          <w:rFonts w:ascii="Arial" w:hAnsi="Arial" w:cs="Arial"/>
          <w:sz w:val="32"/>
          <w:szCs w:val="32"/>
        </w:rPr>
      </w:pPr>
      <w:r>
        <w:rPr>
          <w:rFonts w:ascii="Arial" w:hAnsi="Arial" w:cs="Arial"/>
          <w:sz w:val="32"/>
          <w:szCs w:val="32"/>
        </w:rPr>
        <w:lastRenderedPageBreak/>
        <w:t>T</w:t>
      </w:r>
      <w:r w:rsidR="00610C93" w:rsidRPr="00F04441">
        <w:rPr>
          <w:rFonts w:ascii="Arial" w:hAnsi="Arial" w:cs="Arial"/>
          <w:sz w:val="32"/>
          <w:szCs w:val="32"/>
        </w:rPr>
        <w:t xml:space="preserve">here are a </w:t>
      </w:r>
      <w:r>
        <w:rPr>
          <w:rFonts w:ascii="Arial" w:hAnsi="Arial" w:cs="Arial"/>
          <w:sz w:val="32"/>
          <w:szCs w:val="32"/>
        </w:rPr>
        <w:t>handful</w:t>
      </w:r>
      <w:r w:rsidR="00610C93" w:rsidRPr="00F04441">
        <w:rPr>
          <w:rFonts w:ascii="Arial" w:hAnsi="Arial" w:cs="Arial"/>
          <w:sz w:val="32"/>
          <w:szCs w:val="32"/>
        </w:rPr>
        <w:t xml:space="preserve"> of proposed expenditures </w:t>
      </w:r>
      <w:r>
        <w:rPr>
          <w:rFonts w:ascii="Arial" w:hAnsi="Arial" w:cs="Arial"/>
          <w:sz w:val="32"/>
          <w:szCs w:val="32"/>
        </w:rPr>
        <w:t xml:space="preserve">in this budget </w:t>
      </w:r>
      <w:r w:rsidR="00610C93" w:rsidRPr="00F04441">
        <w:rPr>
          <w:rFonts w:ascii="Arial" w:hAnsi="Arial" w:cs="Arial"/>
          <w:sz w:val="32"/>
          <w:szCs w:val="32"/>
        </w:rPr>
        <w:t xml:space="preserve">that I do not support.  They represent approximately </w:t>
      </w:r>
      <w:r w:rsidR="00610C93" w:rsidRPr="00001A2B">
        <w:rPr>
          <w:rFonts w:ascii="Arial" w:hAnsi="Arial" w:cs="Arial"/>
          <w:sz w:val="32"/>
          <w:szCs w:val="32"/>
        </w:rPr>
        <w:t>$</w:t>
      </w:r>
      <w:r w:rsidR="00B20C38">
        <w:rPr>
          <w:rFonts w:ascii="Arial" w:hAnsi="Arial" w:cs="Arial"/>
          <w:sz w:val="32"/>
          <w:szCs w:val="32"/>
        </w:rPr>
        <w:t>1</w:t>
      </w:r>
      <w:r w:rsidR="0004118C">
        <w:rPr>
          <w:rFonts w:ascii="Arial" w:hAnsi="Arial" w:cs="Arial"/>
          <w:sz w:val="32"/>
          <w:szCs w:val="32"/>
        </w:rPr>
        <w:t>6.1</w:t>
      </w:r>
      <w:r w:rsidR="006D2153" w:rsidRPr="00001A2B">
        <w:rPr>
          <w:rFonts w:ascii="Arial" w:hAnsi="Arial" w:cs="Arial"/>
          <w:sz w:val="32"/>
          <w:szCs w:val="32"/>
        </w:rPr>
        <w:t xml:space="preserve"> </w:t>
      </w:r>
      <w:r w:rsidR="00610C93" w:rsidRPr="00001A2B">
        <w:rPr>
          <w:rFonts w:ascii="Arial" w:hAnsi="Arial" w:cs="Arial"/>
          <w:sz w:val="32"/>
          <w:szCs w:val="32"/>
        </w:rPr>
        <w:t>million</w:t>
      </w:r>
      <w:r>
        <w:rPr>
          <w:rFonts w:ascii="Arial" w:hAnsi="Arial" w:cs="Arial"/>
          <w:sz w:val="32"/>
          <w:szCs w:val="32"/>
        </w:rPr>
        <w:t>,</w:t>
      </w:r>
      <w:r w:rsidR="00CF0E0B">
        <w:rPr>
          <w:rFonts w:ascii="Arial" w:hAnsi="Arial" w:cs="Arial"/>
          <w:sz w:val="32"/>
          <w:szCs w:val="32"/>
        </w:rPr>
        <w:t xml:space="preserve"> well</w:t>
      </w:r>
      <w:r w:rsidR="006A2B29">
        <w:rPr>
          <w:rFonts w:ascii="Arial" w:hAnsi="Arial" w:cs="Arial"/>
          <w:sz w:val="32"/>
          <w:szCs w:val="32"/>
        </w:rPr>
        <w:t xml:space="preserve"> less than</w:t>
      </w:r>
      <w:r w:rsidRPr="005F1AFF">
        <w:rPr>
          <w:rFonts w:ascii="Arial" w:hAnsi="Arial" w:cs="Arial"/>
          <w:b/>
          <w:sz w:val="32"/>
          <w:szCs w:val="32"/>
        </w:rPr>
        <w:t xml:space="preserve"> </w:t>
      </w:r>
      <w:r w:rsidR="00CF0E0B" w:rsidRPr="005F1AFF">
        <w:rPr>
          <w:rFonts w:ascii="Arial" w:hAnsi="Arial" w:cs="Arial"/>
          <w:b/>
          <w:sz w:val="32"/>
          <w:szCs w:val="32"/>
        </w:rPr>
        <w:t>one</w:t>
      </w:r>
      <w:bookmarkStart w:id="0" w:name="_GoBack"/>
      <w:bookmarkEnd w:id="0"/>
      <w:r w:rsidR="00610C93" w:rsidRPr="00F04441">
        <w:rPr>
          <w:rFonts w:ascii="Arial" w:hAnsi="Arial" w:cs="Arial"/>
          <w:sz w:val="32"/>
          <w:szCs w:val="32"/>
        </w:rPr>
        <w:t xml:space="preserve"> </w:t>
      </w:r>
      <w:r>
        <w:rPr>
          <w:rFonts w:ascii="Arial" w:hAnsi="Arial" w:cs="Arial"/>
          <w:sz w:val="32"/>
          <w:szCs w:val="32"/>
        </w:rPr>
        <w:t xml:space="preserve">percent </w:t>
      </w:r>
      <w:r w:rsidR="00610C93" w:rsidRPr="00F04441">
        <w:rPr>
          <w:rFonts w:ascii="Arial" w:hAnsi="Arial" w:cs="Arial"/>
          <w:sz w:val="32"/>
          <w:szCs w:val="32"/>
        </w:rPr>
        <w:t xml:space="preserve">of </w:t>
      </w:r>
      <w:r w:rsidR="00610C93" w:rsidRPr="00903225">
        <w:rPr>
          <w:rFonts w:ascii="Arial" w:hAnsi="Arial" w:cs="Arial"/>
          <w:sz w:val="32"/>
          <w:szCs w:val="32"/>
        </w:rPr>
        <w:t xml:space="preserve">the </w:t>
      </w:r>
      <w:r>
        <w:rPr>
          <w:rFonts w:ascii="Arial" w:hAnsi="Arial" w:cs="Arial"/>
          <w:sz w:val="32"/>
          <w:szCs w:val="32"/>
        </w:rPr>
        <w:t>total</w:t>
      </w:r>
      <w:r w:rsidR="00610C93" w:rsidRPr="00903225">
        <w:rPr>
          <w:rFonts w:ascii="Arial" w:hAnsi="Arial" w:cs="Arial"/>
          <w:sz w:val="32"/>
          <w:szCs w:val="32"/>
        </w:rPr>
        <w:t xml:space="preserve"> spending</w:t>
      </w:r>
      <w:r w:rsidR="00610C93" w:rsidRPr="00F04441">
        <w:rPr>
          <w:rFonts w:ascii="Arial" w:hAnsi="Arial" w:cs="Arial"/>
          <w:sz w:val="32"/>
          <w:szCs w:val="32"/>
        </w:rPr>
        <w:t xml:space="preserve"> plan</w:t>
      </w:r>
      <w:r>
        <w:rPr>
          <w:rFonts w:ascii="Arial" w:hAnsi="Arial" w:cs="Arial"/>
          <w:sz w:val="32"/>
          <w:szCs w:val="32"/>
        </w:rPr>
        <w:t>,</w:t>
      </w:r>
      <w:r w:rsidR="00610C93" w:rsidRPr="00F04441">
        <w:rPr>
          <w:rFonts w:ascii="Arial" w:hAnsi="Arial" w:cs="Arial"/>
          <w:sz w:val="32"/>
          <w:szCs w:val="32"/>
        </w:rPr>
        <w:t xml:space="preserve"> and I have taken action to reduce or eliminate these.  Secretary Shor </w:t>
      </w:r>
      <w:r w:rsidR="006D2153" w:rsidRPr="00F04441">
        <w:rPr>
          <w:rFonts w:ascii="Arial" w:hAnsi="Arial" w:cs="Arial"/>
          <w:sz w:val="32"/>
          <w:szCs w:val="32"/>
        </w:rPr>
        <w:t xml:space="preserve">and his team </w:t>
      </w:r>
      <w:r w:rsidR="00610C93" w:rsidRPr="00F04441">
        <w:rPr>
          <w:rFonts w:ascii="Arial" w:hAnsi="Arial" w:cs="Arial"/>
          <w:sz w:val="32"/>
          <w:szCs w:val="32"/>
        </w:rPr>
        <w:t>can take you</w:t>
      </w:r>
      <w:r w:rsidR="0066781C" w:rsidRPr="00F04441">
        <w:rPr>
          <w:rFonts w:ascii="Arial" w:hAnsi="Arial" w:cs="Arial"/>
          <w:sz w:val="32"/>
          <w:szCs w:val="32"/>
        </w:rPr>
        <w:t xml:space="preserve"> through those details as well.</w:t>
      </w:r>
    </w:p>
    <w:p w:rsidR="00FA7959" w:rsidRDefault="00FA7959" w:rsidP="00F04441">
      <w:pPr>
        <w:pStyle w:val="NoSpacing"/>
        <w:spacing w:line="480" w:lineRule="auto"/>
        <w:ind w:firstLine="720"/>
        <w:rPr>
          <w:rFonts w:ascii="Arial" w:hAnsi="Arial" w:cs="Arial"/>
          <w:sz w:val="32"/>
          <w:szCs w:val="32"/>
        </w:rPr>
      </w:pPr>
    </w:p>
    <w:p w:rsidR="00B6563C" w:rsidRDefault="00B6563C" w:rsidP="00B6563C">
      <w:pPr>
        <w:pStyle w:val="NoSpacing"/>
        <w:spacing w:line="480" w:lineRule="auto"/>
        <w:ind w:firstLine="720"/>
        <w:rPr>
          <w:rFonts w:ascii="Arial" w:hAnsi="Arial" w:cs="Arial"/>
          <w:sz w:val="32"/>
          <w:szCs w:val="32"/>
        </w:rPr>
      </w:pPr>
      <w:r>
        <w:rPr>
          <w:rFonts w:ascii="Arial" w:hAnsi="Arial" w:cs="Arial"/>
          <w:sz w:val="32"/>
          <w:szCs w:val="32"/>
        </w:rPr>
        <w:t>But again, t</w:t>
      </w:r>
      <w:r w:rsidRPr="00F04441">
        <w:rPr>
          <w:rFonts w:ascii="Arial" w:hAnsi="Arial" w:cs="Arial"/>
          <w:sz w:val="32"/>
          <w:szCs w:val="32"/>
        </w:rPr>
        <w:t xml:space="preserve">he Legislature and I have worked collaboratively to set funding priorities and invest responsibly in areas that grow opportunity </w:t>
      </w:r>
      <w:r>
        <w:rPr>
          <w:rFonts w:ascii="Arial" w:hAnsi="Arial" w:cs="Arial"/>
          <w:sz w:val="32"/>
          <w:szCs w:val="32"/>
        </w:rPr>
        <w:t>and improve the quality of life in the Commonwealth</w:t>
      </w:r>
      <w:r w:rsidRPr="00F04441">
        <w:rPr>
          <w:rFonts w:ascii="Arial" w:hAnsi="Arial" w:cs="Arial"/>
          <w:sz w:val="32"/>
          <w:szCs w:val="32"/>
        </w:rPr>
        <w:t xml:space="preserve">.  </w:t>
      </w:r>
      <w:r>
        <w:rPr>
          <w:rFonts w:ascii="Arial" w:hAnsi="Arial" w:cs="Arial"/>
          <w:sz w:val="32"/>
          <w:szCs w:val="32"/>
        </w:rPr>
        <w:t>That</w:t>
      </w:r>
      <w:r w:rsidRPr="00F04441">
        <w:rPr>
          <w:rFonts w:ascii="Arial" w:hAnsi="Arial" w:cs="Arial"/>
          <w:sz w:val="32"/>
          <w:szCs w:val="32"/>
        </w:rPr>
        <w:t xml:space="preserve"> partnership </w:t>
      </w:r>
      <w:r>
        <w:rPr>
          <w:rFonts w:ascii="Arial" w:hAnsi="Arial" w:cs="Arial"/>
          <w:sz w:val="32"/>
          <w:szCs w:val="32"/>
        </w:rPr>
        <w:t xml:space="preserve">has meant a lot to me </w:t>
      </w:r>
      <w:r w:rsidRPr="00F04441">
        <w:rPr>
          <w:rFonts w:ascii="Arial" w:hAnsi="Arial" w:cs="Arial"/>
          <w:sz w:val="32"/>
          <w:szCs w:val="32"/>
        </w:rPr>
        <w:t>and</w:t>
      </w:r>
      <w:r>
        <w:rPr>
          <w:rFonts w:ascii="Arial" w:hAnsi="Arial" w:cs="Arial"/>
          <w:sz w:val="32"/>
          <w:szCs w:val="32"/>
        </w:rPr>
        <w:t>, more importantly, has made a difference for the people we serve.</w:t>
      </w:r>
      <w:r w:rsidRPr="00F04441">
        <w:rPr>
          <w:rFonts w:ascii="Arial" w:hAnsi="Arial" w:cs="Arial"/>
          <w:sz w:val="32"/>
          <w:szCs w:val="32"/>
        </w:rPr>
        <w:t xml:space="preserve"> </w:t>
      </w:r>
      <w:r w:rsidR="00002DC8">
        <w:rPr>
          <w:rFonts w:ascii="Arial" w:hAnsi="Arial" w:cs="Arial"/>
          <w:sz w:val="32"/>
          <w:szCs w:val="32"/>
        </w:rPr>
        <w:t xml:space="preserve"> </w:t>
      </w:r>
      <w:r>
        <w:rPr>
          <w:rFonts w:ascii="Arial" w:hAnsi="Arial" w:cs="Arial"/>
          <w:sz w:val="32"/>
          <w:szCs w:val="32"/>
        </w:rPr>
        <w:t xml:space="preserve">It shows in this budget and </w:t>
      </w:r>
      <w:r w:rsidR="00002DC8">
        <w:rPr>
          <w:rFonts w:ascii="Arial" w:hAnsi="Arial" w:cs="Arial"/>
          <w:sz w:val="32"/>
          <w:szCs w:val="32"/>
        </w:rPr>
        <w:t>for that I thank the Speaker, the Senate President, Chairmen Dempsey and Brewer, and all the members of the House and Senate</w:t>
      </w:r>
      <w:r>
        <w:rPr>
          <w:rFonts w:ascii="Arial" w:hAnsi="Arial" w:cs="Arial"/>
          <w:sz w:val="32"/>
          <w:szCs w:val="32"/>
        </w:rPr>
        <w:t>.</w:t>
      </w:r>
    </w:p>
    <w:p w:rsidR="00B6563C" w:rsidRDefault="00B6563C" w:rsidP="00B6563C">
      <w:pPr>
        <w:pStyle w:val="NoSpacing"/>
        <w:spacing w:line="480" w:lineRule="auto"/>
        <w:ind w:firstLine="720"/>
        <w:rPr>
          <w:rFonts w:ascii="Arial" w:hAnsi="Arial" w:cs="Arial"/>
          <w:sz w:val="32"/>
          <w:szCs w:val="32"/>
        </w:rPr>
      </w:pPr>
      <w:r>
        <w:rPr>
          <w:rFonts w:ascii="Arial" w:hAnsi="Arial" w:cs="Arial"/>
          <w:sz w:val="32"/>
          <w:szCs w:val="32"/>
        </w:rPr>
        <w:tab/>
      </w:r>
    </w:p>
    <w:p w:rsidR="00610C93" w:rsidRDefault="00610C93" w:rsidP="00B6563C">
      <w:pPr>
        <w:pStyle w:val="NoSpacing"/>
        <w:spacing w:line="480" w:lineRule="auto"/>
        <w:ind w:firstLine="720"/>
        <w:rPr>
          <w:rFonts w:ascii="Arial" w:hAnsi="Arial" w:cs="Arial"/>
          <w:sz w:val="32"/>
          <w:szCs w:val="32"/>
        </w:rPr>
      </w:pPr>
      <w:r w:rsidRPr="00F04441">
        <w:rPr>
          <w:rFonts w:ascii="Arial" w:hAnsi="Arial" w:cs="Arial"/>
          <w:sz w:val="32"/>
          <w:szCs w:val="32"/>
        </w:rPr>
        <w:t>As always, I thank the team at ANF</w:t>
      </w:r>
      <w:r w:rsidR="00002DC8">
        <w:rPr>
          <w:rFonts w:ascii="Arial" w:hAnsi="Arial" w:cs="Arial"/>
          <w:sz w:val="32"/>
          <w:szCs w:val="32"/>
        </w:rPr>
        <w:t xml:space="preserve"> --</w:t>
      </w:r>
      <w:r w:rsidRPr="00F04441">
        <w:rPr>
          <w:rFonts w:ascii="Arial" w:hAnsi="Arial" w:cs="Arial"/>
          <w:sz w:val="32"/>
          <w:szCs w:val="32"/>
        </w:rPr>
        <w:t xml:space="preserve"> under Secretary Shor’s</w:t>
      </w:r>
      <w:r w:rsidR="00E50893">
        <w:rPr>
          <w:rFonts w:ascii="Arial" w:hAnsi="Arial" w:cs="Arial"/>
          <w:sz w:val="32"/>
          <w:szCs w:val="32"/>
        </w:rPr>
        <w:t xml:space="preserve">, </w:t>
      </w:r>
      <w:r w:rsidR="004C163F" w:rsidRPr="00F04441">
        <w:rPr>
          <w:rFonts w:ascii="Arial" w:hAnsi="Arial" w:cs="Arial"/>
          <w:sz w:val="32"/>
          <w:szCs w:val="32"/>
        </w:rPr>
        <w:t>Assistant Secretary</w:t>
      </w:r>
      <w:r w:rsidR="00F04441" w:rsidRPr="00F04441">
        <w:rPr>
          <w:rFonts w:ascii="Arial" w:hAnsi="Arial" w:cs="Arial"/>
          <w:sz w:val="32"/>
          <w:szCs w:val="32"/>
        </w:rPr>
        <w:t xml:space="preserve"> </w:t>
      </w:r>
      <w:r w:rsidRPr="00F04441">
        <w:rPr>
          <w:rFonts w:ascii="Arial" w:hAnsi="Arial" w:cs="Arial"/>
          <w:sz w:val="32"/>
          <w:szCs w:val="32"/>
        </w:rPr>
        <w:t>Emm</w:t>
      </w:r>
      <w:r w:rsidR="00D3621F">
        <w:rPr>
          <w:rFonts w:ascii="Arial" w:hAnsi="Arial" w:cs="Arial"/>
          <w:sz w:val="32"/>
          <w:szCs w:val="32"/>
        </w:rPr>
        <w:t>e</w:t>
      </w:r>
      <w:r w:rsidR="00FA7959" w:rsidRPr="00F04441">
        <w:rPr>
          <w:rFonts w:ascii="Arial" w:hAnsi="Arial" w:cs="Arial"/>
          <w:sz w:val="32"/>
          <w:szCs w:val="32"/>
        </w:rPr>
        <w:t xml:space="preserve"> </w:t>
      </w:r>
      <w:r w:rsidRPr="00F04441">
        <w:rPr>
          <w:rFonts w:ascii="Arial" w:hAnsi="Arial" w:cs="Arial"/>
          <w:sz w:val="32"/>
          <w:szCs w:val="32"/>
        </w:rPr>
        <w:t>Schul</w:t>
      </w:r>
      <w:r w:rsidR="00FA7959">
        <w:rPr>
          <w:rFonts w:ascii="Arial" w:hAnsi="Arial" w:cs="Arial"/>
          <w:sz w:val="32"/>
          <w:szCs w:val="32"/>
        </w:rPr>
        <w:t>t</w:t>
      </w:r>
      <w:r w:rsidRPr="00F04441">
        <w:rPr>
          <w:rFonts w:ascii="Arial" w:hAnsi="Arial" w:cs="Arial"/>
          <w:sz w:val="32"/>
          <w:szCs w:val="32"/>
        </w:rPr>
        <w:t>z’s</w:t>
      </w:r>
      <w:r w:rsidR="00B6563C">
        <w:rPr>
          <w:rFonts w:ascii="Arial" w:hAnsi="Arial" w:cs="Arial"/>
          <w:sz w:val="32"/>
          <w:szCs w:val="32"/>
        </w:rPr>
        <w:t>,</w:t>
      </w:r>
      <w:r w:rsidRPr="00F04441">
        <w:rPr>
          <w:rFonts w:ascii="Arial" w:hAnsi="Arial" w:cs="Arial"/>
          <w:sz w:val="32"/>
          <w:szCs w:val="32"/>
        </w:rPr>
        <w:t xml:space="preserve"> </w:t>
      </w:r>
      <w:r w:rsidR="00E50893">
        <w:rPr>
          <w:rFonts w:ascii="Arial" w:hAnsi="Arial" w:cs="Arial"/>
          <w:sz w:val="32"/>
          <w:szCs w:val="32"/>
        </w:rPr>
        <w:t>and General Counsel David Sullivan’s</w:t>
      </w:r>
      <w:r w:rsidRPr="00F04441">
        <w:rPr>
          <w:rFonts w:ascii="Arial" w:hAnsi="Arial" w:cs="Arial"/>
          <w:sz w:val="32"/>
          <w:szCs w:val="32"/>
        </w:rPr>
        <w:t xml:space="preserve"> extraordinary leadership</w:t>
      </w:r>
      <w:r w:rsidR="00002DC8">
        <w:rPr>
          <w:rFonts w:ascii="Arial" w:hAnsi="Arial" w:cs="Arial"/>
          <w:sz w:val="32"/>
          <w:szCs w:val="32"/>
        </w:rPr>
        <w:t xml:space="preserve"> --</w:t>
      </w:r>
      <w:r w:rsidRPr="00F04441">
        <w:rPr>
          <w:rFonts w:ascii="Arial" w:hAnsi="Arial" w:cs="Arial"/>
          <w:sz w:val="32"/>
          <w:szCs w:val="32"/>
        </w:rPr>
        <w:t xml:space="preserve"> along with </w:t>
      </w:r>
      <w:r w:rsidRPr="00F04441">
        <w:rPr>
          <w:rFonts w:ascii="Arial" w:hAnsi="Arial" w:cs="Arial"/>
          <w:sz w:val="32"/>
          <w:szCs w:val="32"/>
        </w:rPr>
        <w:lastRenderedPageBreak/>
        <w:t>the entire cabinet and their teams, for the thoughtful work they have done on this budget</w:t>
      </w:r>
      <w:r w:rsidR="00B6563C">
        <w:rPr>
          <w:rFonts w:ascii="Arial" w:hAnsi="Arial" w:cs="Arial"/>
          <w:sz w:val="32"/>
          <w:szCs w:val="32"/>
        </w:rPr>
        <w:t>, and the careful way they have done it</w:t>
      </w:r>
      <w:r w:rsidRPr="00F04441">
        <w:rPr>
          <w:rFonts w:ascii="Arial" w:hAnsi="Arial" w:cs="Arial"/>
          <w:sz w:val="32"/>
          <w:szCs w:val="32"/>
        </w:rPr>
        <w:t xml:space="preserve">.  </w:t>
      </w:r>
      <w:r w:rsidR="00B6563C">
        <w:rPr>
          <w:rFonts w:ascii="Arial" w:hAnsi="Arial" w:cs="Arial"/>
          <w:sz w:val="32"/>
          <w:szCs w:val="32"/>
        </w:rPr>
        <w:t xml:space="preserve">I am lucky to work with such a team.  </w:t>
      </w:r>
    </w:p>
    <w:p w:rsidR="00F04441" w:rsidRPr="00F04441" w:rsidRDefault="00F04441" w:rsidP="00F04441">
      <w:pPr>
        <w:pStyle w:val="NoSpacing"/>
        <w:spacing w:line="480" w:lineRule="auto"/>
        <w:ind w:firstLine="720"/>
        <w:rPr>
          <w:rFonts w:ascii="Arial" w:hAnsi="Arial" w:cs="Arial"/>
          <w:sz w:val="32"/>
          <w:szCs w:val="32"/>
        </w:rPr>
      </w:pPr>
    </w:p>
    <w:p w:rsidR="00001A2B" w:rsidRPr="00F04441" w:rsidRDefault="00B6563C" w:rsidP="00B6563C">
      <w:pPr>
        <w:pStyle w:val="NoSpacing"/>
        <w:spacing w:line="480" w:lineRule="auto"/>
        <w:ind w:firstLine="720"/>
        <w:rPr>
          <w:rFonts w:ascii="Arial" w:hAnsi="Arial" w:cs="Arial"/>
          <w:sz w:val="32"/>
          <w:szCs w:val="32"/>
        </w:rPr>
      </w:pPr>
      <w:r>
        <w:rPr>
          <w:rFonts w:ascii="Arial" w:hAnsi="Arial" w:cs="Arial"/>
          <w:sz w:val="32"/>
          <w:szCs w:val="32"/>
        </w:rPr>
        <w:t xml:space="preserve">Before </w:t>
      </w:r>
      <w:r w:rsidR="00002DC8">
        <w:rPr>
          <w:rFonts w:ascii="Arial" w:hAnsi="Arial" w:cs="Arial"/>
          <w:sz w:val="32"/>
          <w:szCs w:val="32"/>
        </w:rPr>
        <w:t>I send you off with the Secretary</w:t>
      </w:r>
      <w:r w:rsidR="00610C93" w:rsidRPr="00F04441">
        <w:rPr>
          <w:rFonts w:ascii="Arial" w:hAnsi="Arial" w:cs="Arial"/>
          <w:sz w:val="32"/>
          <w:szCs w:val="32"/>
        </w:rPr>
        <w:t>, I am glad to take a couple of questions.</w:t>
      </w:r>
    </w:p>
    <w:sectPr w:rsidR="00001A2B" w:rsidRPr="00F0444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500" w:rsidRDefault="00306500" w:rsidP="00F04441">
      <w:pPr>
        <w:spacing w:after="0" w:line="240" w:lineRule="auto"/>
      </w:pPr>
      <w:r>
        <w:separator/>
      </w:r>
    </w:p>
  </w:endnote>
  <w:endnote w:type="continuationSeparator" w:id="0">
    <w:p w:rsidR="00306500" w:rsidRDefault="00306500" w:rsidP="00F04441">
      <w:pPr>
        <w:spacing w:after="0" w:line="240" w:lineRule="auto"/>
      </w:pPr>
      <w:r>
        <w:continuationSeparator/>
      </w:r>
    </w:p>
  </w:endnote>
  <w:endnote w:type="continuationNotice" w:id="1">
    <w:p w:rsidR="00306500" w:rsidRDefault="003065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1149573"/>
      <w:docPartObj>
        <w:docPartGallery w:val="Page Numbers (Bottom of Page)"/>
        <w:docPartUnique/>
      </w:docPartObj>
    </w:sdtPr>
    <w:sdtEndPr>
      <w:rPr>
        <w:rFonts w:ascii="Arial" w:hAnsi="Arial" w:cs="Arial"/>
        <w:noProof/>
        <w:sz w:val="32"/>
        <w:szCs w:val="32"/>
      </w:rPr>
    </w:sdtEndPr>
    <w:sdtContent>
      <w:p w:rsidR="00F04441" w:rsidRPr="00F04441" w:rsidRDefault="00F04441">
        <w:pPr>
          <w:pStyle w:val="Footer"/>
          <w:jc w:val="center"/>
          <w:rPr>
            <w:rFonts w:ascii="Arial" w:hAnsi="Arial" w:cs="Arial"/>
            <w:sz w:val="32"/>
            <w:szCs w:val="32"/>
          </w:rPr>
        </w:pPr>
        <w:r w:rsidRPr="00F04441">
          <w:rPr>
            <w:rFonts w:ascii="Arial" w:hAnsi="Arial" w:cs="Arial"/>
            <w:sz w:val="32"/>
            <w:szCs w:val="32"/>
          </w:rPr>
          <w:fldChar w:fldCharType="begin"/>
        </w:r>
        <w:r w:rsidRPr="00F04441">
          <w:rPr>
            <w:rFonts w:ascii="Arial" w:hAnsi="Arial" w:cs="Arial"/>
            <w:sz w:val="32"/>
            <w:szCs w:val="32"/>
          </w:rPr>
          <w:instrText xml:space="preserve"> PAGE   \* MERGEFORMAT </w:instrText>
        </w:r>
        <w:r w:rsidRPr="00F04441">
          <w:rPr>
            <w:rFonts w:ascii="Arial" w:hAnsi="Arial" w:cs="Arial"/>
            <w:sz w:val="32"/>
            <w:szCs w:val="32"/>
          </w:rPr>
          <w:fldChar w:fldCharType="separate"/>
        </w:r>
        <w:r w:rsidR="005F1AFF">
          <w:rPr>
            <w:rFonts w:ascii="Arial" w:hAnsi="Arial" w:cs="Arial"/>
            <w:noProof/>
            <w:sz w:val="32"/>
            <w:szCs w:val="32"/>
          </w:rPr>
          <w:t>2</w:t>
        </w:r>
        <w:r w:rsidRPr="00F04441">
          <w:rPr>
            <w:rFonts w:ascii="Arial" w:hAnsi="Arial" w:cs="Arial"/>
            <w:noProof/>
            <w:sz w:val="32"/>
            <w:szCs w:val="32"/>
          </w:rPr>
          <w:fldChar w:fldCharType="end"/>
        </w:r>
      </w:p>
    </w:sdtContent>
  </w:sdt>
  <w:p w:rsidR="00F04441" w:rsidRDefault="00F044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500" w:rsidRDefault="00306500" w:rsidP="00F04441">
      <w:pPr>
        <w:spacing w:after="0" w:line="240" w:lineRule="auto"/>
      </w:pPr>
      <w:r>
        <w:separator/>
      </w:r>
    </w:p>
  </w:footnote>
  <w:footnote w:type="continuationSeparator" w:id="0">
    <w:p w:rsidR="00306500" w:rsidRDefault="00306500" w:rsidP="00F04441">
      <w:pPr>
        <w:spacing w:after="0" w:line="240" w:lineRule="auto"/>
      </w:pPr>
      <w:r>
        <w:continuationSeparator/>
      </w:r>
    </w:p>
  </w:footnote>
  <w:footnote w:type="continuationNotice" w:id="1">
    <w:p w:rsidR="00306500" w:rsidRDefault="00306500">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DDB" w:rsidRDefault="00746D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C93"/>
    <w:rsid w:val="00001A2B"/>
    <w:rsid w:val="00002DC8"/>
    <w:rsid w:val="0004118C"/>
    <w:rsid w:val="000564B1"/>
    <w:rsid w:val="000B28B0"/>
    <w:rsid w:val="000C221A"/>
    <w:rsid w:val="000C5545"/>
    <w:rsid w:val="000C6AB4"/>
    <w:rsid w:val="000E7EEB"/>
    <w:rsid w:val="001812D3"/>
    <w:rsid w:val="0023062C"/>
    <w:rsid w:val="0027296D"/>
    <w:rsid w:val="00276D13"/>
    <w:rsid w:val="002A05A0"/>
    <w:rsid w:val="00306500"/>
    <w:rsid w:val="0030697A"/>
    <w:rsid w:val="003234F1"/>
    <w:rsid w:val="00357E9E"/>
    <w:rsid w:val="003818A5"/>
    <w:rsid w:val="00467FC8"/>
    <w:rsid w:val="004C115D"/>
    <w:rsid w:val="004C163F"/>
    <w:rsid w:val="004D160B"/>
    <w:rsid w:val="004D1B64"/>
    <w:rsid w:val="004D7935"/>
    <w:rsid w:val="00566750"/>
    <w:rsid w:val="005770AB"/>
    <w:rsid w:val="00590F3D"/>
    <w:rsid w:val="005C1ECF"/>
    <w:rsid w:val="005F1AFF"/>
    <w:rsid w:val="00610C93"/>
    <w:rsid w:val="0061291E"/>
    <w:rsid w:val="0066781C"/>
    <w:rsid w:val="00674547"/>
    <w:rsid w:val="0069699B"/>
    <w:rsid w:val="006A2B29"/>
    <w:rsid w:val="006D2153"/>
    <w:rsid w:val="00746DDB"/>
    <w:rsid w:val="007C6148"/>
    <w:rsid w:val="008135B7"/>
    <w:rsid w:val="00816CFF"/>
    <w:rsid w:val="008335C6"/>
    <w:rsid w:val="008660C7"/>
    <w:rsid w:val="008A2FAF"/>
    <w:rsid w:val="008F2281"/>
    <w:rsid w:val="00903225"/>
    <w:rsid w:val="00915DC7"/>
    <w:rsid w:val="009714A7"/>
    <w:rsid w:val="00975A8D"/>
    <w:rsid w:val="009E177D"/>
    <w:rsid w:val="00AD40F1"/>
    <w:rsid w:val="00B12AD2"/>
    <w:rsid w:val="00B20C38"/>
    <w:rsid w:val="00B6563C"/>
    <w:rsid w:val="00BE7304"/>
    <w:rsid w:val="00C8676F"/>
    <w:rsid w:val="00CD5277"/>
    <w:rsid w:val="00CE13E4"/>
    <w:rsid w:val="00CF0E0B"/>
    <w:rsid w:val="00D0436E"/>
    <w:rsid w:val="00D16195"/>
    <w:rsid w:val="00D335E1"/>
    <w:rsid w:val="00D3621F"/>
    <w:rsid w:val="00D47A5D"/>
    <w:rsid w:val="00D5656F"/>
    <w:rsid w:val="00D7559E"/>
    <w:rsid w:val="00D75F56"/>
    <w:rsid w:val="00D828DF"/>
    <w:rsid w:val="00D8737C"/>
    <w:rsid w:val="00DA43D1"/>
    <w:rsid w:val="00DA6E54"/>
    <w:rsid w:val="00DC5851"/>
    <w:rsid w:val="00DC5979"/>
    <w:rsid w:val="00E03248"/>
    <w:rsid w:val="00E41A9A"/>
    <w:rsid w:val="00E50893"/>
    <w:rsid w:val="00E604DD"/>
    <w:rsid w:val="00E8515C"/>
    <w:rsid w:val="00EA0794"/>
    <w:rsid w:val="00EB3849"/>
    <w:rsid w:val="00EE008D"/>
    <w:rsid w:val="00F04441"/>
    <w:rsid w:val="00F45948"/>
    <w:rsid w:val="00F71521"/>
    <w:rsid w:val="00F81D4A"/>
    <w:rsid w:val="00FA7959"/>
    <w:rsid w:val="00FE051D"/>
    <w:rsid w:val="00FF09CC"/>
    <w:rsid w:val="00FF4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C6148"/>
    <w:rPr>
      <w:sz w:val="16"/>
      <w:szCs w:val="16"/>
    </w:rPr>
  </w:style>
  <w:style w:type="paragraph" w:styleId="CommentText">
    <w:name w:val="annotation text"/>
    <w:basedOn w:val="Normal"/>
    <w:link w:val="CommentTextChar"/>
    <w:uiPriority w:val="99"/>
    <w:semiHidden/>
    <w:unhideWhenUsed/>
    <w:rsid w:val="007C6148"/>
    <w:pPr>
      <w:spacing w:line="240" w:lineRule="auto"/>
    </w:pPr>
    <w:rPr>
      <w:sz w:val="20"/>
      <w:szCs w:val="20"/>
    </w:rPr>
  </w:style>
  <w:style w:type="character" w:customStyle="1" w:styleId="CommentTextChar">
    <w:name w:val="Comment Text Char"/>
    <w:basedOn w:val="DefaultParagraphFont"/>
    <w:link w:val="CommentText"/>
    <w:uiPriority w:val="99"/>
    <w:semiHidden/>
    <w:rsid w:val="007C6148"/>
    <w:rPr>
      <w:sz w:val="20"/>
      <w:szCs w:val="20"/>
    </w:rPr>
  </w:style>
  <w:style w:type="paragraph" w:styleId="CommentSubject">
    <w:name w:val="annotation subject"/>
    <w:basedOn w:val="CommentText"/>
    <w:next w:val="CommentText"/>
    <w:link w:val="CommentSubjectChar"/>
    <w:uiPriority w:val="99"/>
    <w:semiHidden/>
    <w:unhideWhenUsed/>
    <w:rsid w:val="007C6148"/>
    <w:rPr>
      <w:b/>
      <w:bCs/>
    </w:rPr>
  </w:style>
  <w:style w:type="character" w:customStyle="1" w:styleId="CommentSubjectChar">
    <w:name w:val="Comment Subject Char"/>
    <w:basedOn w:val="CommentTextChar"/>
    <w:link w:val="CommentSubject"/>
    <w:uiPriority w:val="99"/>
    <w:semiHidden/>
    <w:rsid w:val="007C6148"/>
    <w:rPr>
      <w:b/>
      <w:bCs/>
      <w:sz w:val="20"/>
      <w:szCs w:val="20"/>
    </w:rPr>
  </w:style>
  <w:style w:type="paragraph" w:styleId="BalloonText">
    <w:name w:val="Balloon Text"/>
    <w:basedOn w:val="Normal"/>
    <w:link w:val="BalloonTextChar"/>
    <w:uiPriority w:val="99"/>
    <w:semiHidden/>
    <w:unhideWhenUsed/>
    <w:rsid w:val="007C61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148"/>
    <w:rPr>
      <w:rFonts w:ascii="Tahoma" w:hAnsi="Tahoma" w:cs="Tahoma"/>
      <w:sz w:val="16"/>
      <w:szCs w:val="16"/>
    </w:rPr>
  </w:style>
  <w:style w:type="character" w:customStyle="1" w:styleId="normalchar1">
    <w:name w:val="normal__char1"/>
    <w:rsid w:val="00C8676F"/>
    <w:rPr>
      <w:rFonts w:ascii="Times New Roman" w:hAnsi="Times New Roman" w:cs="Times New Roman" w:hint="default"/>
      <w:strike w:val="0"/>
      <w:dstrike w:val="0"/>
      <w:sz w:val="24"/>
      <w:szCs w:val="24"/>
      <w:u w:val="none"/>
      <w:effect w:val="none"/>
    </w:rPr>
  </w:style>
  <w:style w:type="paragraph" w:styleId="Revision">
    <w:name w:val="Revision"/>
    <w:hidden/>
    <w:uiPriority w:val="99"/>
    <w:semiHidden/>
    <w:rsid w:val="008135B7"/>
    <w:pPr>
      <w:spacing w:after="0" w:line="240" w:lineRule="auto"/>
    </w:pPr>
  </w:style>
  <w:style w:type="paragraph" w:styleId="NoSpacing">
    <w:name w:val="No Spacing"/>
    <w:uiPriority w:val="1"/>
    <w:qFormat/>
    <w:rsid w:val="00F04441"/>
    <w:pPr>
      <w:spacing w:after="0" w:line="240" w:lineRule="auto"/>
    </w:pPr>
  </w:style>
  <w:style w:type="paragraph" w:styleId="Header">
    <w:name w:val="header"/>
    <w:basedOn w:val="Normal"/>
    <w:link w:val="HeaderChar"/>
    <w:uiPriority w:val="99"/>
    <w:unhideWhenUsed/>
    <w:rsid w:val="00F044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4441"/>
  </w:style>
  <w:style w:type="paragraph" w:styleId="Footer">
    <w:name w:val="footer"/>
    <w:basedOn w:val="Normal"/>
    <w:link w:val="FooterChar"/>
    <w:uiPriority w:val="99"/>
    <w:unhideWhenUsed/>
    <w:rsid w:val="00F044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44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C6148"/>
    <w:rPr>
      <w:sz w:val="16"/>
      <w:szCs w:val="16"/>
    </w:rPr>
  </w:style>
  <w:style w:type="paragraph" w:styleId="CommentText">
    <w:name w:val="annotation text"/>
    <w:basedOn w:val="Normal"/>
    <w:link w:val="CommentTextChar"/>
    <w:uiPriority w:val="99"/>
    <w:semiHidden/>
    <w:unhideWhenUsed/>
    <w:rsid w:val="007C6148"/>
    <w:pPr>
      <w:spacing w:line="240" w:lineRule="auto"/>
    </w:pPr>
    <w:rPr>
      <w:sz w:val="20"/>
      <w:szCs w:val="20"/>
    </w:rPr>
  </w:style>
  <w:style w:type="character" w:customStyle="1" w:styleId="CommentTextChar">
    <w:name w:val="Comment Text Char"/>
    <w:basedOn w:val="DefaultParagraphFont"/>
    <w:link w:val="CommentText"/>
    <w:uiPriority w:val="99"/>
    <w:semiHidden/>
    <w:rsid w:val="007C6148"/>
    <w:rPr>
      <w:sz w:val="20"/>
      <w:szCs w:val="20"/>
    </w:rPr>
  </w:style>
  <w:style w:type="paragraph" w:styleId="CommentSubject">
    <w:name w:val="annotation subject"/>
    <w:basedOn w:val="CommentText"/>
    <w:next w:val="CommentText"/>
    <w:link w:val="CommentSubjectChar"/>
    <w:uiPriority w:val="99"/>
    <w:semiHidden/>
    <w:unhideWhenUsed/>
    <w:rsid w:val="007C6148"/>
    <w:rPr>
      <w:b/>
      <w:bCs/>
    </w:rPr>
  </w:style>
  <w:style w:type="character" w:customStyle="1" w:styleId="CommentSubjectChar">
    <w:name w:val="Comment Subject Char"/>
    <w:basedOn w:val="CommentTextChar"/>
    <w:link w:val="CommentSubject"/>
    <w:uiPriority w:val="99"/>
    <w:semiHidden/>
    <w:rsid w:val="007C6148"/>
    <w:rPr>
      <w:b/>
      <w:bCs/>
      <w:sz w:val="20"/>
      <w:szCs w:val="20"/>
    </w:rPr>
  </w:style>
  <w:style w:type="paragraph" w:styleId="BalloonText">
    <w:name w:val="Balloon Text"/>
    <w:basedOn w:val="Normal"/>
    <w:link w:val="BalloonTextChar"/>
    <w:uiPriority w:val="99"/>
    <w:semiHidden/>
    <w:unhideWhenUsed/>
    <w:rsid w:val="007C61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148"/>
    <w:rPr>
      <w:rFonts w:ascii="Tahoma" w:hAnsi="Tahoma" w:cs="Tahoma"/>
      <w:sz w:val="16"/>
      <w:szCs w:val="16"/>
    </w:rPr>
  </w:style>
  <w:style w:type="character" w:customStyle="1" w:styleId="normalchar1">
    <w:name w:val="normal__char1"/>
    <w:rsid w:val="00C8676F"/>
    <w:rPr>
      <w:rFonts w:ascii="Times New Roman" w:hAnsi="Times New Roman" w:cs="Times New Roman" w:hint="default"/>
      <w:strike w:val="0"/>
      <w:dstrike w:val="0"/>
      <w:sz w:val="24"/>
      <w:szCs w:val="24"/>
      <w:u w:val="none"/>
      <w:effect w:val="none"/>
    </w:rPr>
  </w:style>
  <w:style w:type="paragraph" w:styleId="Revision">
    <w:name w:val="Revision"/>
    <w:hidden/>
    <w:uiPriority w:val="99"/>
    <w:semiHidden/>
    <w:rsid w:val="008135B7"/>
    <w:pPr>
      <w:spacing w:after="0" w:line="240" w:lineRule="auto"/>
    </w:pPr>
  </w:style>
  <w:style w:type="paragraph" w:styleId="NoSpacing">
    <w:name w:val="No Spacing"/>
    <w:uiPriority w:val="1"/>
    <w:qFormat/>
    <w:rsid w:val="00F04441"/>
    <w:pPr>
      <w:spacing w:after="0" w:line="240" w:lineRule="auto"/>
    </w:pPr>
  </w:style>
  <w:style w:type="paragraph" w:styleId="Header">
    <w:name w:val="header"/>
    <w:basedOn w:val="Normal"/>
    <w:link w:val="HeaderChar"/>
    <w:uiPriority w:val="99"/>
    <w:unhideWhenUsed/>
    <w:rsid w:val="00F044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4441"/>
  </w:style>
  <w:style w:type="paragraph" w:styleId="Footer">
    <w:name w:val="footer"/>
    <w:basedOn w:val="Normal"/>
    <w:link w:val="FooterChar"/>
    <w:uiPriority w:val="99"/>
    <w:unhideWhenUsed/>
    <w:rsid w:val="00F044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44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614112">
      <w:bodyDiv w:val="1"/>
      <w:marLeft w:val="0"/>
      <w:marRight w:val="0"/>
      <w:marTop w:val="0"/>
      <w:marBottom w:val="0"/>
      <w:divBdr>
        <w:top w:val="none" w:sz="0" w:space="0" w:color="auto"/>
        <w:left w:val="none" w:sz="0" w:space="0" w:color="auto"/>
        <w:bottom w:val="none" w:sz="0" w:space="0" w:color="auto"/>
        <w:right w:val="none" w:sz="0" w:space="0" w:color="auto"/>
      </w:divBdr>
    </w:div>
    <w:div w:id="2005206709">
      <w:bodyDiv w:val="1"/>
      <w:marLeft w:val="0"/>
      <w:marRight w:val="0"/>
      <w:marTop w:val="0"/>
      <w:marBottom w:val="0"/>
      <w:divBdr>
        <w:top w:val="none" w:sz="0" w:space="0" w:color="auto"/>
        <w:left w:val="none" w:sz="0" w:space="0" w:color="auto"/>
        <w:bottom w:val="none" w:sz="0" w:space="0" w:color="auto"/>
        <w:right w:val="none" w:sz="0" w:space="0" w:color="auto"/>
      </w:divBdr>
      <w:divsChild>
        <w:div w:id="766729719">
          <w:marLeft w:val="0"/>
          <w:marRight w:val="0"/>
          <w:marTop w:val="0"/>
          <w:marBottom w:val="0"/>
          <w:divBdr>
            <w:top w:val="none" w:sz="0" w:space="0" w:color="auto"/>
            <w:left w:val="none" w:sz="0" w:space="0" w:color="auto"/>
            <w:bottom w:val="none" w:sz="0" w:space="0" w:color="auto"/>
            <w:right w:val="none" w:sz="0" w:space="0" w:color="auto"/>
          </w:divBdr>
          <w:divsChild>
            <w:div w:id="986513506">
              <w:marLeft w:val="0"/>
              <w:marRight w:val="0"/>
              <w:marTop w:val="0"/>
              <w:marBottom w:val="0"/>
              <w:divBdr>
                <w:top w:val="none" w:sz="0" w:space="0" w:color="auto"/>
                <w:left w:val="none" w:sz="0" w:space="0" w:color="auto"/>
                <w:bottom w:val="none" w:sz="0" w:space="0" w:color="auto"/>
                <w:right w:val="none" w:sz="0" w:space="0" w:color="auto"/>
              </w:divBdr>
              <w:divsChild>
                <w:div w:id="1587349111">
                  <w:marLeft w:val="0"/>
                  <w:marRight w:val="0"/>
                  <w:marTop w:val="0"/>
                  <w:marBottom w:val="0"/>
                  <w:divBdr>
                    <w:top w:val="none" w:sz="0" w:space="0" w:color="auto"/>
                    <w:left w:val="none" w:sz="0" w:space="0" w:color="auto"/>
                    <w:bottom w:val="none" w:sz="0" w:space="0" w:color="auto"/>
                    <w:right w:val="none" w:sz="0" w:space="0" w:color="auto"/>
                  </w:divBdr>
                </w:div>
                <w:div w:id="1631857769">
                  <w:marLeft w:val="0"/>
                  <w:marRight w:val="0"/>
                  <w:marTop w:val="0"/>
                  <w:marBottom w:val="0"/>
                  <w:divBdr>
                    <w:top w:val="none" w:sz="0" w:space="0" w:color="auto"/>
                    <w:left w:val="none" w:sz="0" w:space="0" w:color="auto"/>
                    <w:bottom w:val="none" w:sz="0" w:space="0" w:color="auto"/>
                    <w:right w:val="none" w:sz="0" w:space="0" w:color="auto"/>
                  </w:divBdr>
                  <w:divsChild>
                    <w:div w:id="248201730">
                      <w:marLeft w:val="2"/>
                      <w:marRight w:val="0"/>
                      <w:marTop w:val="0"/>
                      <w:marBottom w:val="0"/>
                      <w:divBdr>
                        <w:top w:val="none" w:sz="0" w:space="0" w:color="auto"/>
                        <w:left w:val="none" w:sz="0" w:space="0" w:color="auto"/>
                        <w:bottom w:val="none" w:sz="0" w:space="0" w:color="auto"/>
                        <w:right w:val="none" w:sz="0" w:space="0" w:color="auto"/>
                      </w:divBdr>
                      <w:divsChild>
                        <w:div w:id="818766438">
                          <w:marLeft w:val="0"/>
                          <w:marRight w:val="0"/>
                          <w:marTop w:val="0"/>
                          <w:marBottom w:val="0"/>
                          <w:divBdr>
                            <w:top w:val="none" w:sz="0" w:space="0" w:color="auto"/>
                            <w:left w:val="none" w:sz="0" w:space="0" w:color="auto"/>
                            <w:bottom w:val="none" w:sz="0" w:space="0" w:color="auto"/>
                            <w:right w:val="none" w:sz="0" w:space="0" w:color="auto"/>
                          </w:divBdr>
                          <w:divsChild>
                            <w:div w:id="337850856">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77143-2D99-46E0-A6A9-3346C7D26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1011</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Neff, Rachael (GOV)</cp:lastModifiedBy>
  <cp:revision>2</cp:revision>
  <cp:lastPrinted>2014-07-10T19:51:00Z</cp:lastPrinted>
  <dcterms:created xsi:type="dcterms:W3CDTF">2014-07-10T19:53:00Z</dcterms:created>
  <dcterms:modified xsi:type="dcterms:W3CDTF">2014-07-10T19:53:00Z</dcterms:modified>
</cp:coreProperties>
</file>