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227E" w14:textId="77777777" w:rsidR="00520588" w:rsidRDefault="00520588" w:rsidP="00520588">
      <w:pPr>
        <w:jc w:val="center"/>
        <w:rPr>
          <w:sz w:val="32"/>
          <w:szCs w:val="32"/>
        </w:rPr>
      </w:pPr>
      <w:r>
        <w:rPr>
          <w:sz w:val="32"/>
          <w:szCs w:val="32"/>
        </w:rPr>
        <w:t>Military and Veteran’s Affairs</w:t>
      </w:r>
    </w:p>
    <w:p w14:paraId="3ACC0162" w14:textId="77777777" w:rsidR="00520588" w:rsidRDefault="00520588" w:rsidP="00520588"/>
    <w:p w14:paraId="3F5DDCA0" w14:textId="77777777" w:rsidR="00520588" w:rsidRDefault="00520588" w:rsidP="00520588">
      <w:pPr>
        <w:rPr>
          <w:b/>
          <w:i/>
        </w:rPr>
      </w:pPr>
      <w:r>
        <w:rPr>
          <w:b/>
          <w:i/>
        </w:rPr>
        <w:t>Timeline</w:t>
      </w:r>
    </w:p>
    <w:p w14:paraId="508EA0DB" w14:textId="77777777" w:rsidR="000C2C78" w:rsidRDefault="00520588" w:rsidP="00520588">
      <w:pPr>
        <w:pStyle w:val="ListParagraph"/>
        <w:numPr>
          <w:ilvl w:val="0"/>
          <w:numId w:val="1"/>
        </w:numPr>
      </w:pPr>
      <w:r>
        <w:t xml:space="preserve"> </w:t>
      </w:r>
      <w:r>
        <w:rPr>
          <w:u w:val="single"/>
        </w:rPr>
        <w:t>April 15, 2007:</w:t>
      </w:r>
      <w:r>
        <w:t xml:space="preserve"> Governor Patrick signs Executive Order No. 482, “Establishing A Governor’s Advisory Council on Veterans’ Services,” (A-2, B-</w:t>
      </w:r>
    </w:p>
    <w:p w14:paraId="0EE5BFAB" w14:textId="2D5383B0" w:rsidR="00520588" w:rsidRDefault="000C2C78" w:rsidP="000C2C78">
      <w:pPr>
        <w:pStyle w:val="ListParagraph"/>
        <w:numPr>
          <w:ilvl w:val="1"/>
          <w:numId w:val="1"/>
        </w:numPr>
      </w:pPr>
      <w:r>
        <w:t>In Appendix B Folder</w:t>
      </w:r>
      <w:r w:rsidR="00520588">
        <w:t xml:space="preserve"> </w:t>
      </w:r>
    </w:p>
    <w:p w14:paraId="1EF6B8EC" w14:textId="77777777" w:rsidR="00520588" w:rsidRDefault="00276DC8" w:rsidP="00520588">
      <w:pPr>
        <w:pStyle w:val="ListParagraph"/>
        <w:numPr>
          <w:ilvl w:val="0"/>
          <w:numId w:val="1"/>
        </w:numPr>
      </w:pPr>
      <w:r>
        <w:rPr>
          <w:u w:val="single"/>
        </w:rPr>
        <w:t>April 4, 2008:</w:t>
      </w:r>
      <w:r>
        <w:t xml:space="preserve"> Governor Patrick signs ___________, establishing Commission to Study the Hidden Wounds of War on Returning Massachusetts Service Members (A-6, B-</w:t>
      </w:r>
    </w:p>
    <w:p w14:paraId="3B2DE159" w14:textId="0A23465E" w:rsidR="000C2C78" w:rsidRDefault="000C2C78" w:rsidP="000C2C78">
      <w:pPr>
        <w:pStyle w:val="ListParagraph"/>
        <w:numPr>
          <w:ilvl w:val="1"/>
          <w:numId w:val="1"/>
        </w:numPr>
      </w:pPr>
      <w:r>
        <w:rPr>
          <w:u w:val="single"/>
        </w:rPr>
        <w:t xml:space="preserve">Emailed </w:t>
      </w:r>
      <w:proofErr w:type="spellStart"/>
      <w:r>
        <w:rPr>
          <w:u w:val="single"/>
        </w:rPr>
        <w:t>adam</w:t>
      </w:r>
      <w:proofErr w:type="spellEnd"/>
      <w:r>
        <w:rPr>
          <w:u w:val="single"/>
        </w:rPr>
        <w:t xml:space="preserve"> about it</w:t>
      </w:r>
    </w:p>
    <w:p w14:paraId="7A20F93E" w14:textId="77777777"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14:paraId="5E06B29D" w14:textId="72B84C4A" w:rsidR="009D4166" w:rsidRPr="000C2C78" w:rsidRDefault="009D4166" w:rsidP="00520588">
      <w:pPr>
        <w:pStyle w:val="ListParagraph"/>
        <w:numPr>
          <w:ilvl w:val="0"/>
          <w:numId w:val="1"/>
        </w:numPr>
        <w:rPr>
          <w:highlight w:val="yellow"/>
        </w:rPr>
      </w:pPr>
      <w:r w:rsidRPr="000C2C78">
        <w:rPr>
          <w:highlight w:val="yellow"/>
          <w:u w:val="single"/>
        </w:rPr>
        <w:t>November</w:t>
      </w:r>
      <w:r w:rsidR="00624857" w:rsidRPr="000C2C78">
        <w:rPr>
          <w:highlight w:val="yellow"/>
          <w:u w:val="single"/>
        </w:rPr>
        <w:t xml:space="preserve"> 11, 2009:</w:t>
      </w:r>
      <w:r w:rsidR="00276DC8" w:rsidRPr="000C2C78">
        <w:rPr>
          <w:highlight w:val="yellow"/>
        </w:rPr>
        <w:t xml:space="preserve"> Governor Patrick signs “An Act Providing Benefits to Veterans and Service Members</w:t>
      </w:r>
      <w:r w:rsidR="000C2C78" w:rsidRPr="000C2C78">
        <w:rPr>
          <w:highlight w:val="yellow"/>
        </w:rPr>
        <w:t>,”</w:t>
      </w:r>
      <w:r w:rsidR="00276DC8" w:rsidRPr="000C2C78">
        <w:rPr>
          <w:highlight w:val="yellow"/>
        </w:rPr>
        <w:t xml:space="preserve"> (A-23, B-</w:t>
      </w:r>
    </w:p>
    <w:p w14:paraId="064F31B5" w14:textId="5EBFA22C" w:rsidR="000C2C78" w:rsidRPr="000C2C78" w:rsidRDefault="000C2C78" w:rsidP="000C2C78">
      <w:pPr>
        <w:pStyle w:val="ListParagraph"/>
        <w:numPr>
          <w:ilvl w:val="1"/>
          <w:numId w:val="1"/>
        </w:numPr>
      </w:pPr>
      <w:r>
        <w:rPr>
          <w:u w:val="single"/>
        </w:rPr>
        <w:t>Text is in Appendix B folder</w:t>
      </w:r>
    </w:p>
    <w:p w14:paraId="23539830" w14:textId="59023317" w:rsidR="000C2C78" w:rsidRDefault="000C2C78" w:rsidP="000C2C78">
      <w:pPr>
        <w:pStyle w:val="ListParagraph"/>
        <w:numPr>
          <w:ilvl w:val="1"/>
          <w:numId w:val="1"/>
        </w:numPr>
      </w:pPr>
      <w:r>
        <w:t>NEED TO FIN</w:t>
      </w:r>
      <w:bookmarkStart w:id="0" w:name="_GoBack"/>
      <w:bookmarkEnd w:id="0"/>
      <w:r>
        <w:t>D DEETS</w:t>
      </w:r>
    </w:p>
    <w:p w14:paraId="41FF0AE0" w14:textId="2707C8C0"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p>
    <w:p w14:paraId="78BD4E85" w14:textId="59C408B3" w:rsidR="000C2C78" w:rsidRPr="000C2C78" w:rsidRDefault="000C2C78" w:rsidP="000C2C78">
      <w:pPr>
        <w:pStyle w:val="ListParagraph"/>
        <w:numPr>
          <w:ilvl w:val="1"/>
          <w:numId w:val="1"/>
        </w:numPr>
      </w:pPr>
      <w:r>
        <w:t>In Appendix B folder</w:t>
      </w:r>
    </w:p>
    <w:p w14:paraId="7051050B" w14:textId="77777777" w:rsidR="00802105" w:rsidRPr="00711311" w:rsidRDefault="009A23F1" w:rsidP="00520588">
      <w:pPr>
        <w:pStyle w:val="ListParagraph"/>
        <w:numPr>
          <w:ilvl w:val="0"/>
          <w:numId w:val="1"/>
        </w:numPr>
        <w:rPr>
          <w:highlight w:val="magenta"/>
        </w:rPr>
      </w:pPr>
      <w:r w:rsidRPr="00711311">
        <w:rPr>
          <w:highlight w:val="magenta"/>
          <w:u w:val="single"/>
        </w:rPr>
        <w:t>May 31, 2012:</w:t>
      </w:r>
      <w:r w:rsidRPr="00711311">
        <w:rPr>
          <w:highlight w:val="magenta"/>
        </w:rPr>
        <w:t xml:space="preserve"> Governor Patrick signs “An Act Relative to Veterans’ Access, Livelihood, Opportunity, and Resources,” also known as the VALOR Act, which--- (A-82)</w:t>
      </w:r>
    </w:p>
    <w:p w14:paraId="6F3B76BF" w14:textId="77777777" w:rsidR="00624857" w:rsidRDefault="00624857" w:rsidP="00520588">
      <w:pPr>
        <w:pStyle w:val="ListParagraph"/>
        <w:numPr>
          <w:ilvl w:val="0"/>
          <w:numId w:val="1"/>
        </w:numPr>
      </w:pPr>
    </w:p>
    <w:p w14:paraId="5747720D" w14:textId="77777777" w:rsidR="00520588" w:rsidRDefault="00520588" w:rsidP="00520588"/>
    <w:p w14:paraId="6AEF2F84" w14:textId="77777777" w:rsidR="00520588" w:rsidRDefault="00520588" w:rsidP="00520588">
      <w:r>
        <w:t>Two acts passed: 11-11-2009 (home of the brave act), 2012 (VALOR act?)</w:t>
      </w:r>
    </w:p>
    <w:p w14:paraId="74FED023" w14:textId="77777777" w:rsidR="00520588" w:rsidRDefault="00520588" w:rsidP="00520588"/>
    <w:p w14:paraId="6E83D236" w14:textId="77777777" w:rsidR="00520588" w:rsidRDefault="00520588" w:rsidP="00520588">
      <w:r>
        <w:t>4.18.08—legislation establishing “Commission to Study the Hidden Wounds of War on Returning Massachusetts Service Members”—find! Important?</w:t>
      </w:r>
    </w:p>
    <w:p w14:paraId="5224596D" w14:textId="77777777" w:rsidR="00520588" w:rsidRDefault="00520588" w:rsidP="00520588">
      <w:pPr>
        <w:rPr>
          <w:b/>
        </w:rPr>
      </w:pPr>
      <w:r w:rsidRPr="00276DC8">
        <w:rPr>
          <w:b/>
        </w:rPr>
        <w:t>7.2.08 – home for the brave program</w:t>
      </w:r>
      <w:proofErr w:type="gramStart"/>
      <w:r w:rsidRPr="00276DC8">
        <w:rPr>
          <w:b/>
        </w:rPr>
        <w:t>?</w:t>
      </w:r>
      <w:r w:rsidR="00DB5732">
        <w:rPr>
          <w:b/>
        </w:rPr>
        <w:t>—</w:t>
      </w:r>
      <w:proofErr w:type="gramEnd"/>
      <w:r w:rsidR="00DB5732">
        <w:rPr>
          <w:b/>
        </w:rPr>
        <w:t>find law text</w:t>
      </w:r>
    </w:p>
    <w:p w14:paraId="57879585" w14:textId="77777777" w:rsidR="00BD5218" w:rsidRPr="00276DC8" w:rsidRDefault="00BD5218" w:rsidP="00520588">
      <w:pPr>
        <w:rPr>
          <w:b/>
        </w:rPr>
      </w:pPr>
      <w:r>
        <w:rPr>
          <w:b/>
        </w:rPr>
        <w:t xml:space="preserve">3.8.13 – Exec Order </w:t>
      </w:r>
      <w:r w:rsidR="009A445E">
        <w:rPr>
          <w:b/>
        </w:rPr>
        <w:t>to help Service Disabled Veteran Owned Small Businesses increase opportunities for public projects (A-103)</w:t>
      </w:r>
    </w:p>
    <w:p w14:paraId="077FF0E0" w14:textId="77777777" w:rsidR="00802105" w:rsidRDefault="00802105" w:rsidP="00520588">
      <w:r>
        <w:t xml:space="preserve">A-52: </w:t>
      </w:r>
      <w:proofErr w:type="spellStart"/>
      <w:r>
        <w:t>Gov</w:t>
      </w:r>
      <w:proofErr w:type="spellEnd"/>
      <w:r>
        <w:t xml:space="preserve"> announces comprehensive plan to increase veteran’s services and employment</w:t>
      </w:r>
    </w:p>
    <w:p w14:paraId="524887E2" w14:textId="77777777" w:rsidR="003F2049" w:rsidRDefault="003F2049" w:rsidP="00520588"/>
    <w:p w14:paraId="4391C005" w14:textId="77777777" w:rsidR="003F2049" w:rsidRDefault="003F2049" w:rsidP="00520588"/>
    <w:p w14:paraId="49804E44" w14:textId="77777777" w:rsidR="003F2049" w:rsidRDefault="003F2049" w:rsidP="00520588">
      <w:r>
        <w:t xml:space="preserve">To email </w:t>
      </w:r>
      <w:proofErr w:type="spellStart"/>
      <w:r>
        <w:t>adam</w:t>
      </w:r>
      <w:proofErr w:type="spellEnd"/>
      <w:r>
        <w:t xml:space="preserve">: military asset and </w:t>
      </w:r>
      <w:proofErr w:type="spellStart"/>
      <w:r>
        <w:t>secuirity</w:t>
      </w:r>
      <w:proofErr w:type="spellEnd"/>
      <w:r>
        <w:t xml:space="preserve"> strategy task force exec order text, home for the brave program—info about, text of law creating the Commission to Study the Hidden Wounds of War on Returning Massachusetts Service Members, other important VA things besides VALOR act and Home of the Brave act,</w:t>
      </w:r>
    </w:p>
    <w:p w14:paraId="5A47675C" w14:textId="77777777" w:rsidR="005F3881" w:rsidRDefault="005F3881" w:rsidP="00520588"/>
    <w:p w14:paraId="00551A67" w14:textId="77777777" w:rsidR="005F3881" w:rsidRDefault="00BD5218" w:rsidP="00520588">
      <w:r>
        <w:rPr>
          <w:b/>
          <w:i/>
        </w:rPr>
        <w:t>Achievements</w:t>
      </w:r>
    </w:p>
    <w:p w14:paraId="445D750C" w14:textId="77777777" w:rsidR="00E3755D" w:rsidRDefault="00E3755D" w:rsidP="00520588">
      <w:pPr>
        <w:rPr>
          <w:i/>
          <w:u w:val="single"/>
        </w:rPr>
      </w:pPr>
    </w:p>
    <w:p w14:paraId="50601CA2" w14:textId="77777777" w:rsidR="00E3755D" w:rsidRDefault="00E3755D" w:rsidP="00520588">
      <w:pPr>
        <w:rPr>
          <w:i/>
          <w:u w:val="single"/>
        </w:rPr>
      </w:pPr>
    </w:p>
    <w:p w14:paraId="12375370" w14:textId="77777777" w:rsidR="00E3755D" w:rsidRDefault="00E3755D" w:rsidP="00520588">
      <w:pPr>
        <w:rPr>
          <w:i/>
          <w:u w:val="single"/>
        </w:rPr>
      </w:pPr>
    </w:p>
    <w:p w14:paraId="5BE29D0F" w14:textId="4C143A22" w:rsidR="00BD5218" w:rsidRDefault="00E3755D" w:rsidP="00520588">
      <w:pPr>
        <w:rPr>
          <w:i/>
          <w:u w:val="single"/>
        </w:rPr>
      </w:pPr>
      <w:r>
        <w:rPr>
          <w:i/>
          <w:u w:val="single"/>
        </w:rPr>
        <w:lastRenderedPageBreak/>
        <w:t>An Act Relative to Veterans’ Access, Livelihood, Opportunity, and Resources (2012,B-</w:t>
      </w:r>
      <w:r w:rsidR="00A029D2">
        <w:rPr>
          <w:rStyle w:val="FootnoteReference"/>
          <w:i/>
          <w:u w:val="single"/>
        </w:rPr>
        <w:footnoteReference w:id="1"/>
      </w:r>
    </w:p>
    <w:p w14:paraId="6F88A855" w14:textId="0DF24F52"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14:paraId="78F945A9" w14:textId="36D2F076"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14:paraId="6A2F6217" w14:textId="665D977A"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14:paraId="58739D12" w14:textId="62B21377"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14:paraId="0EE47A0E" w14:textId="68472B1F"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14:paraId="62701F1A" w14:textId="4D8A143E" w:rsidR="00C70221" w:rsidRDefault="00C70221" w:rsidP="00C70221">
      <w:pPr>
        <w:pStyle w:val="ListParagraph"/>
        <w:numPr>
          <w:ilvl w:val="1"/>
          <w:numId w:val="2"/>
        </w:numPr>
      </w:pPr>
      <w:r w:rsidRPr="00547BA2">
        <w:rPr>
          <w:highlight w:val="yellow"/>
        </w:rPr>
        <w:t>Since January 2012, more than 11,000 veterans have received new licenses and IDs</w:t>
      </w:r>
      <w:r>
        <w:rPr>
          <w:rStyle w:val="FootnoteReference"/>
          <w:highlight w:val="yellow"/>
        </w:rPr>
        <w:footnoteReference w:id="2"/>
      </w:r>
    </w:p>
    <w:p w14:paraId="074474F2" w14:textId="1FD7DFDD" w:rsidR="00A029D2" w:rsidRDefault="00A029D2" w:rsidP="00E3755D">
      <w:pPr>
        <w:pStyle w:val="ListParagraph"/>
        <w:numPr>
          <w:ilvl w:val="0"/>
          <w:numId w:val="2"/>
        </w:numPr>
      </w:pPr>
      <w:r>
        <w:t xml:space="preserve">Establishes a special commission to study and make recommendations relative to </w:t>
      </w:r>
      <w:proofErr w:type="gramStart"/>
      <w:r>
        <w:t>the</w:t>
      </w:r>
      <w:proofErr w:type="gramEnd"/>
      <w:r>
        <w:t xml:space="preserve"> training, certification, professional licensure, and accreditation of Veterans’ benefits and services officers.</w:t>
      </w:r>
    </w:p>
    <w:p w14:paraId="0A109FFA" w14:textId="77777777" w:rsidR="00C70221" w:rsidRDefault="00C70221" w:rsidP="00C70221"/>
    <w:p w14:paraId="7C90403C" w14:textId="44FD4AF6" w:rsidR="00C70221" w:rsidRDefault="00C70221" w:rsidP="00C70221">
      <w:r w:rsidRPr="00547BA2">
        <w:rPr>
          <w:highlight w:val="yellow"/>
        </w:rPr>
        <w:t>Governor Patrick signed an executive order to help small businesses owned by disabled veterans gain access to contracts for public projects in the areas of construction, design and goods and services procurement.</w:t>
      </w:r>
      <w:r w:rsidRPr="001F2002">
        <w:t xml:space="preserve">  </w:t>
      </w:r>
    </w:p>
    <w:p w14:paraId="517A90E0" w14:textId="77777777" w:rsidR="004D5D9A" w:rsidRDefault="004D5D9A" w:rsidP="004D5D9A"/>
    <w:p w14:paraId="0E66B8BE" w14:textId="5C52215F" w:rsidR="004D5D9A" w:rsidRPr="004D5D9A" w:rsidRDefault="004D5D9A" w:rsidP="004D5D9A">
      <w:pPr>
        <w:rPr>
          <w:i/>
          <w:u w:val="single"/>
        </w:rPr>
      </w:pPr>
      <w:r w:rsidRPr="004D5D9A">
        <w:rPr>
          <w:i/>
          <w:u w:val="single"/>
        </w:rPr>
        <w:t>Other</w:t>
      </w:r>
      <w:r>
        <w:rPr>
          <w:rStyle w:val="FootnoteReference"/>
          <w:i/>
          <w:u w:val="single"/>
        </w:rPr>
        <w:footnoteReference w:id="3"/>
      </w:r>
    </w:p>
    <w:p w14:paraId="15CA0ED8" w14:textId="45383AC9"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t>—FIND PLAN</w:t>
      </w:r>
    </w:p>
    <w:p w14:paraId="59C6A912" w14:textId="2E5D1755"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 xml:space="preserve">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position with competitive wages.  </w:t>
      </w:r>
    </w:p>
    <w:p w14:paraId="4454ED72" w14:textId="5B97D2C4" w:rsidR="00C70221" w:rsidRDefault="00C70221" w:rsidP="004D5D9A">
      <w:pPr>
        <w:pStyle w:val="ListParagraph"/>
        <w:numPr>
          <w:ilvl w:val="0"/>
          <w:numId w:val="3"/>
        </w:numPr>
      </w:pPr>
      <w:r w:rsidRPr="00547BA2">
        <w:rPr>
          <w:highlight w:val="yellow"/>
        </w:rPr>
        <w:t xml:space="preserve">Also, Veterans receive priority of service at each of the Department of Career Service’s 33 One-Stop Career Centers, which have dedicated veterans’ specific staff that served over 17,000 veterans last year.  Further, to lead by example within state government, Governor Patrick and Lt. Governor Murray established the Interagency Taskforce on Hiring Veterans, which released a plan to improve hiring policies, practices, and processes.  </w:t>
      </w:r>
      <w:r>
        <w:t>–</w:t>
      </w:r>
      <w:proofErr w:type="gramStart"/>
      <w:r>
        <w:t>find</w:t>
      </w:r>
      <w:proofErr w:type="gramEnd"/>
      <w:r>
        <w:t xml:space="preserve"> plan and rephrase this</w:t>
      </w:r>
    </w:p>
    <w:p w14:paraId="200EBCC0" w14:textId="77777777" w:rsidR="00C70221" w:rsidRPr="00C70221" w:rsidRDefault="00C70221" w:rsidP="00C70221">
      <w:pPr>
        <w:pStyle w:val="ListParagraph"/>
        <w:numPr>
          <w:ilvl w:val="0"/>
          <w:numId w:val="3"/>
        </w:numPr>
        <w:rPr>
          <w:b/>
          <w:bCs/>
        </w:rPr>
      </w:pPr>
      <w:proofErr w:type="gramStart"/>
      <w:r w:rsidRPr="00C70221">
        <w:rPr>
          <w:highlight w:val="yellow"/>
        </w:rPr>
        <w:t>the</w:t>
      </w:r>
      <w:proofErr w:type="gramEnd"/>
      <w:r w:rsidRPr="00C70221">
        <w:rPr>
          <w:highlight w:val="yellow"/>
        </w:rPr>
        <w:t xml:space="preserve"> Department of Veterans’ Services, along with the Massachusetts Technology Collaborative, created the first in the nation veteran web portal www.MassVetsAdvisor.org which is a comprehensive easily searchable website outlining 400+ benefits and programs.</w:t>
      </w:r>
    </w:p>
    <w:p w14:paraId="6847A841" w14:textId="43A55471" w:rsidR="00C70221" w:rsidRPr="0002443B" w:rsidRDefault="0002443B" w:rsidP="004D5D9A">
      <w:pPr>
        <w:pStyle w:val="ListParagraph"/>
        <w:numPr>
          <w:ilvl w:val="0"/>
          <w:numId w:val="3"/>
        </w:numPr>
      </w:pPr>
      <w:r w:rsidRPr="00547BA2">
        <w:rPr>
          <w:highlight w:val="yellow"/>
        </w:rPr>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547BA2">
        <w:rPr>
          <w:rFonts w:eastAsia="Times New Roman"/>
          <w:highlight w:val="yellow"/>
        </w:rPr>
        <w:t>Since its inception in February 2008, the SAVE team has reached more than 20,000 veterans and family members.</w:t>
      </w:r>
      <w:r w:rsidRPr="001F2002">
        <w:rPr>
          <w:rFonts w:eastAsia="Times New Roman"/>
        </w:rPr>
        <w:t xml:space="preserve">  </w:t>
      </w:r>
    </w:p>
    <w:p w14:paraId="5639F157" w14:textId="77777777" w:rsidR="0002443B" w:rsidRPr="0002443B" w:rsidRDefault="0002443B" w:rsidP="0002443B">
      <w:pPr>
        <w:pStyle w:val="ListParagraph"/>
        <w:numPr>
          <w:ilvl w:val="0"/>
          <w:numId w:val="3"/>
        </w:numPr>
        <w:rPr>
          <w:b/>
        </w:rPr>
      </w:pPr>
      <w:proofErr w:type="gramStart"/>
      <w:r w:rsidRPr="001F2002">
        <w:t>the</w:t>
      </w:r>
      <w:proofErr w:type="gramEnd"/>
      <w:r w:rsidRPr="001F2002">
        <w:t xml:space="preserve"> </w:t>
      </w:r>
      <w:proofErr w:type="spellStart"/>
      <w:r w:rsidRPr="001F2002">
        <w:t>MassHousing</w:t>
      </w:r>
      <w:proofErr w:type="spellEnd"/>
      <w:r w:rsidRPr="001F2002">
        <w:t xml:space="preserve"> </w:t>
      </w:r>
      <w:r w:rsidRPr="0002443B">
        <w:rPr>
          <w:i/>
          <w:highlight w:val="yellow"/>
        </w:rPr>
        <w:t>Home for the Brave Program</w:t>
      </w:r>
      <w:r w:rsidRPr="001F2002">
        <w:t xml:space="preserve"> launched in July 2008 and was a program recommended by the Veteran’s Council’s Subcommittee on Housing.  </w:t>
      </w:r>
      <w:r w:rsidRPr="0002443B">
        <w:rPr>
          <w:highlight w:val="yellow"/>
        </w:rPr>
        <w:t>The program offers affordable, no-down payment mortgage financing for veterans of the U.S. Armed Services.   Since the program began there have been dozens of loans issued to veterans for more than $5 million in financial assistance.</w:t>
      </w:r>
    </w:p>
    <w:p w14:paraId="33DD9215" w14:textId="0369C1E8" w:rsidR="0002443B" w:rsidRPr="00C70221" w:rsidRDefault="00CA46A4" w:rsidP="004D5D9A">
      <w:pPr>
        <w:pStyle w:val="ListParagraph"/>
        <w:numPr>
          <w:ilvl w:val="0"/>
          <w:numId w:val="3"/>
        </w:numPr>
      </w:pPr>
      <w:r w:rsidRPr="00547BA2">
        <w:rPr>
          <w:highlight w:val="yellow"/>
        </w:rPr>
        <w:t>In add</w:t>
      </w:r>
      <w:r>
        <w:rPr>
          <w:highlight w:val="yellow"/>
        </w:rPr>
        <w:t>ition to the conference, the Women’s Veterans Network</w:t>
      </w:r>
      <w:r w:rsidRPr="00547BA2">
        <w:rPr>
          <w:highlight w:val="yellow"/>
        </w:rPr>
        <w:t xml:space="preserve"> holds a Women Veterans Appreciation Day and numerous programming and outreach events each year.  The WVN also provided direct peer support and referrals to over 300 women veterans this past year.  Through the Veterans’ Council, Lt. Governor Murray initiated the creation of the Governor’s Task Force on Military Sexual Assault as </w:t>
      </w:r>
      <w:proofErr w:type="gramStart"/>
      <w:r w:rsidRPr="00547BA2">
        <w:rPr>
          <w:highlight w:val="yellow"/>
        </w:rPr>
        <w:t>a collaboration</w:t>
      </w:r>
      <w:proofErr w:type="gramEnd"/>
      <w:r w:rsidRPr="00547BA2">
        <w:rPr>
          <w:highlight w:val="yellow"/>
        </w:rPr>
        <w:t xml:space="preserve"> with state, federal and non-profit agencies to raise awareness of resources for survivors of military sexual assault and domestic violence.</w:t>
      </w:r>
      <w:r w:rsidRPr="002D64ED">
        <w:t xml:space="preserve">  </w:t>
      </w:r>
    </w:p>
    <w:sectPr w:rsidR="0002443B" w:rsidRPr="00C70221" w:rsidSect="0052058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0554" w14:textId="77777777" w:rsidR="0002443B" w:rsidRDefault="0002443B" w:rsidP="00A029D2">
      <w:r>
        <w:separator/>
      </w:r>
    </w:p>
  </w:endnote>
  <w:endnote w:type="continuationSeparator" w:id="0">
    <w:p w14:paraId="42CC62C8" w14:textId="77777777" w:rsidR="0002443B" w:rsidRDefault="0002443B" w:rsidP="00A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598" w14:textId="77777777" w:rsidR="0002443B" w:rsidRDefault="0002443B" w:rsidP="00A029D2">
      <w:r>
        <w:separator/>
      </w:r>
    </w:p>
  </w:footnote>
  <w:footnote w:type="continuationSeparator" w:id="0">
    <w:p w14:paraId="1AE0E158" w14:textId="77777777" w:rsidR="0002443B" w:rsidRDefault="0002443B" w:rsidP="00A029D2">
      <w:r>
        <w:continuationSeparator/>
      </w:r>
    </w:p>
  </w:footnote>
  <w:footnote w:id="1">
    <w:p w14:paraId="3F070431" w14:textId="7894EC57" w:rsidR="0002443B" w:rsidRDefault="0002443B">
      <w:pPr>
        <w:pStyle w:val="FootnoteText"/>
      </w:pPr>
      <w:r>
        <w:rPr>
          <w:rStyle w:val="FootnoteReference"/>
        </w:rPr>
        <w:footnoteRef/>
      </w:r>
      <w:r>
        <w:t xml:space="preserve"> </w:t>
      </w:r>
      <w:hyperlink r:id="rId1" w:history="1">
        <w:r w:rsidRPr="004E6105">
          <w:rPr>
            <w:rStyle w:val="Hyperlink"/>
          </w:rPr>
          <w:t>http://ww.masvetsadvisor.org/details/10647/Valor_Act</w:t>
        </w:r>
      </w:hyperlink>
      <w:r>
        <w:t>.</w:t>
      </w:r>
    </w:p>
  </w:footnote>
  <w:footnote w:id="2">
    <w:p w14:paraId="45375D93" w14:textId="6342A677" w:rsidR="0002443B" w:rsidRDefault="0002443B">
      <w:pPr>
        <w:pStyle w:val="FootnoteText"/>
      </w:pPr>
      <w:r>
        <w:rPr>
          <w:rStyle w:val="FootnoteReference"/>
        </w:rPr>
        <w:footnoteRef/>
      </w:r>
      <w:r>
        <w:t xml:space="preserve"> Supporting Our Servicemen and Women and Military Families: The Governor’s Advisory Council on Veterans’ Services.</w:t>
      </w:r>
    </w:p>
  </w:footnote>
  <w:footnote w:id="3">
    <w:p w14:paraId="55D713A6" w14:textId="155A77A5" w:rsidR="0002443B" w:rsidRDefault="0002443B">
      <w:pPr>
        <w:pStyle w:val="FootnoteText"/>
      </w:pPr>
      <w:r>
        <w:rPr>
          <w:rStyle w:val="FootnoteReference"/>
        </w:rPr>
        <w:footnoteRef/>
      </w:r>
      <w:r>
        <w:t xml:space="preserve"> Supporting Our Servicemen and Women and Military Families: The Governor’s Advisory Council on Veterans’ Services.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88"/>
    <w:rsid w:val="0002443B"/>
    <w:rsid w:val="000C2C78"/>
    <w:rsid w:val="00276DC8"/>
    <w:rsid w:val="003200F4"/>
    <w:rsid w:val="003F2049"/>
    <w:rsid w:val="004D5D9A"/>
    <w:rsid w:val="00520588"/>
    <w:rsid w:val="005F3881"/>
    <w:rsid w:val="00624857"/>
    <w:rsid w:val="00711311"/>
    <w:rsid w:val="00802105"/>
    <w:rsid w:val="009A23F1"/>
    <w:rsid w:val="009A445E"/>
    <w:rsid w:val="009D4166"/>
    <w:rsid w:val="009D7FF3"/>
    <w:rsid w:val="00A029D2"/>
    <w:rsid w:val="00BD5218"/>
    <w:rsid w:val="00C70221"/>
    <w:rsid w:val="00CA46A4"/>
    <w:rsid w:val="00DB5732"/>
    <w:rsid w:val="00E375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67EAA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vetsadvisor.org/details/10647/Valor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3</Pages>
  <Words>994</Words>
  <Characters>5670</Characters>
  <Application>Microsoft Macintosh Word</Application>
  <DocSecurity>0</DocSecurity>
  <Lines>47</Lines>
  <Paragraphs>13</Paragraphs>
  <ScaleCrop>false</ScaleCrop>
  <Company/>
  <LinksUpToDate>false</LinksUpToDate>
  <CharactersWithSpaces>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8</cp:revision>
  <dcterms:created xsi:type="dcterms:W3CDTF">2013-08-30T16:12:00Z</dcterms:created>
  <dcterms:modified xsi:type="dcterms:W3CDTF">2013-08-30T20:31:00Z</dcterms:modified>
</cp:coreProperties>
</file>